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8F1" w:rsidRPr="00487A62" w:rsidRDefault="00DD28F1" w:rsidP="00DD28F1">
      <w:pPr>
        <w:spacing w:before="0" w:beforeAutospacing="0" w:after="0" w:afterAutospacing="0" w:line="276" w:lineRule="auto"/>
        <w:jc w:val="center"/>
        <w:rPr>
          <w:rFonts w:ascii="Arial" w:eastAsia="Times New Roman" w:hAnsi="Arial" w:cs="Arial"/>
          <w:b/>
          <w:lang w:val="ru-RU" w:eastAsia="ru-RU"/>
        </w:rPr>
      </w:pPr>
      <w:r>
        <w:rPr>
          <w:rFonts w:ascii="Arial" w:eastAsia="Times New Roman" w:hAnsi="Arial" w:cs="Arial"/>
          <w:b/>
          <w:noProof/>
          <w:lang w:val="ru-RU" w:eastAsia="ru-RU"/>
        </w:rPr>
        <w:drawing>
          <wp:inline distT="0" distB="0" distL="0" distR="0" wp14:anchorId="1D06BFB2" wp14:editId="26F4D8DF">
            <wp:extent cx="1381125" cy="1095375"/>
            <wp:effectExtent l="0" t="0" r="9525" b="9525"/>
            <wp:docPr id="1" name="Рисунок 1" descr="эмблем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Рисунок 1" descr="эмблема"/>
                    <pic:cNvPicPr/>
                  </pic:nvPicPr>
                  <pic:blipFill>
                    <a:blip r:embed="rId6" cstate="print"/>
                    <a:srcRect/>
                    <a:stretch>
                      <a:fillRect/>
                    </a:stretch>
                  </pic:blipFill>
                  <pic:spPr bwMode="auto">
                    <a:xfrm>
                      <a:off x="0" y="0"/>
                      <a:ext cx="1381125" cy="1095375"/>
                    </a:xfrm>
                    <a:prstGeom prst="rect">
                      <a:avLst/>
                    </a:prstGeom>
                    <a:ln>
                      <a:noFill/>
                    </a:ln>
                    <a:effectLst>
                      <a:softEdge rad="112500"/>
                    </a:effectLst>
                  </pic:spPr>
                </pic:pic>
              </a:graphicData>
            </a:graphic>
          </wp:inline>
        </w:drawing>
      </w:r>
    </w:p>
    <w:p w:rsidR="00DD28F1" w:rsidRPr="00487A62" w:rsidRDefault="00DD28F1" w:rsidP="00DD28F1">
      <w:pPr>
        <w:spacing w:before="0" w:beforeAutospacing="0" w:after="0" w:afterAutospacing="0" w:line="276" w:lineRule="auto"/>
        <w:ind w:left="708"/>
        <w:jc w:val="center"/>
        <w:rPr>
          <w:rFonts w:ascii="Arial" w:eastAsia="Times New Roman" w:hAnsi="Arial" w:cs="Arial"/>
          <w:b/>
          <w:lang w:val="ru-RU" w:eastAsia="ru-RU"/>
        </w:rPr>
      </w:pPr>
      <w:r w:rsidRPr="00487A62">
        <w:rPr>
          <w:rFonts w:ascii="Arial" w:eastAsia="Times New Roman" w:hAnsi="Arial" w:cs="Arial"/>
          <w:b/>
          <w:lang w:val="ru-RU" w:eastAsia="ru-RU"/>
        </w:rPr>
        <w:t>МУНИЦИПАЛЬНОЕ  КАЗЕННОЕ ОБЩЕОБРАЗОВАТЕЛЬНОЕ УЧРЕЖДЕНИЕ</w:t>
      </w:r>
    </w:p>
    <w:p w:rsidR="00DD28F1" w:rsidRPr="00487A62" w:rsidRDefault="00DD28F1" w:rsidP="00DD28F1">
      <w:pPr>
        <w:spacing w:before="0" w:beforeAutospacing="0" w:after="0" w:afterAutospacing="0" w:line="276" w:lineRule="auto"/>
        <w:jc w:val="center"/>
        <w:rPr>
          <w:rFonts w:ascii="Arial" w:eastAsia="Times New Roman" w:hAnsi="Arial" w:cs="Arial"/>
          <w:b/>
          <w:lang w:val="ru-RU" w:eastAsia="ru-RU"/>
        </w:rPr>
      </w:pPr>
      <w:r w:rsidRPr="00487A62">
        <w:rPr>
          <w:rFonts w:ascii="Arial" w:eastAsia="Times New Roman" w:hAnsi="Arial" w:cs="Arial"/>
          <w:b/>
          <w:lang w:val="ru-RU" w:eastAsia="ru-RU"/>
        </w:rPr>
        <w:t>«</w:t>
      </w:r>
      <w:proofErr w:type="spellStart"/>
      <w:r w:rsidRPr="00487A62">
        <w:rPr>
          <w:rFonts w:ascii="Arial" w:eastAsia="Times New Roman" w:hAnsi="Arial" w:cs="Arial"/>
          <w:b/>
          <w:lang w:val="ru-RU" w:eastAsia="ru-RU"/>
        </w:rPr>
        <w:t>Светлоярская</w:t>
      </w:r>
      <w:proofErr w:type="spellEnd"/>
      <w:r w:rsidRPr="00487A62">
        <w:rPr>
          <w:rFonts w:ascii="Arial" w:eastAsia="Times New Roman" w:hAnsi="Arial" w:cs="Arial"/>
          <w:b/>
          <w:lang w:val="ru-RU" w:eastAsia="ru-RU"/>
        </w:rPr>
        <w:t xml:space="preserve"> средняя школа №1»</w:t>
      </w:r>
    </w:p>
    <w:p w:rsidR="00DD28F1" w:rsidRPr="00487A62" w:rsidRDefault="00DD28F1" w:rsidP="00DD28F1">
      <w:pPr>
        <w:tabs>
          <w:tab w:val="center" w:pos="4677"/>
          <w:tab w:val="right" w:pos="9355"/>
        </w:tabs>
        <w:spacing w:before="0" w:beforeAutospacing="0" w:after="0" w:afterAutospacing="0" w:line="276" w:lineRule="auto"/>
        <w:jc w:val="center"/>
        <w:rPr>
          <w:rFonts w:ascii="Arial" w:eastAsia="Times New Roman" w:hAnsi="Arial" w:cs="Arial"/>
          <w:b/>
          <w:lang w:val="ru-RU" w:eastAsia="ru-RU"/>
        </w:rPr>
      </w:pPr>
      <w:proofErr w:type="spellStart"/>
      <w:r w:rsidRPr="00487A62">
        <w:rPr>
          <w:rFonts w:ascii="Arial" w:eastAsia="Times New Roman" w:hAnsi="Arial" w:cs="Arial"/>
          <w:b/>
          <w:lang w:val="ru-RU" w:eastAsia="ru-RU"/>
        </w:rPr>
        <w:t>Светлоярского</w:t>
      </w:r>
      <w:proofErr w:type="spellEnd"/>
      <w:r w:rsidRPr="00487A62">
        <w:rPr>
          <w:rFonts w:ascii="Arial" w:eastAsia="Times New Roman" w:hAnsi="Arial" w:cs="Arial"/>
          <w:b/>
          <w:lang w:val="ru-RU" w:eastAsia="ru-RU"/>
        </w:rPr>
        <w:t xml:space="preserve"> муниципального района Волгоградской области</w:t>
      </w:r>
    </w:p>
    <w:p w:rsidR="00DD28F1" w:rsidRPr="00487A62" w:rsidRDefault="00DD28F1" w:rsidP="00DD28F1">
      <w:pPr>
        <w:pBdr>
          <w:bottom w:val="single" w:sz="12" w:space="3" w:color="auto"/>
        </w:pBdr>
        <w:spacing w:before="0" w:beforeAutospacing="0" w:after="0" w:afterAutospacing="0" w:line="276" w:lineRule="auto"/>
        <w:jc w:val="center"/>
        <w:rPr>
          <w:rFonts w:ascii="Arial" w:eastAsia="Times New Roman" w:hAnsi="Arial" w:cs="Arial"/>
          <w:lang w:val="ru-RU" w:eastAsia="ru-RU"/>
        </w:rPr>
      </w:pPr>
      <w:r w:rsidRPr="00487A62">
        <w:rPr>
          <w:rFonts w:ascii="Arial" w:eastAsia="Times New Roman" w:hAnsi="Arial" w:cs="Arial"/>
          <w:lang w:val="ru-RU" w:eastAsia="ru-RU"/>
        </w:rPr>
        <w:t xml:space="preserve">404171 </w:t>
      </w:r>
      <w:proofErr w:type="spellStart"/>
      <w:r w:rsidRPr="00487A62">
        <w:rPr>
          <w:rFonts w:ascii="Arial" w:eastAsia="Times New Roman" w:hAnsi="Arial" w:cs="Arial"/>
          <w:lang w:val="ru-RU" w:eastAsia="ru-RU"/>
        </w:rPr>
        <w:t>р.п</w:t>
      </w:r>
      <w:proofErr w:type="spellEnd"/>
      <w:r w:rsidRPr="00487A62">
        <w:rPr>
          <w:rFonts w:ascii="Arial" w:eastAsia="Times New Roman" w:hAnsi="Arial" w:cs="Arial"/>
          <w:lang w:val="ru-RU" w:eastAsia="ru-RU"/>
        </w:rPr>
        <w:t>. Светлый Яр, ул. Сидорова, 3       тел. 6-10-36, 6-18- 32</w:t>
      </w:r>
    </w:p>
    <w:p w:rsidR="00DD28F1" w:rsidRPr="00487A62" w:rsidRDefault="00DD28F1" w:rsidP="00DD28F1">
      <w:pPr>
        <w:tabs>
          <w:tab w:val="left" w:pos="3780"/>
        </w:tabs>
        <w:spacing w:before="0" w:beforeAutospacing="0" w:after="0" w:afterAutospacing="0" w:line="276" w:lineRule="auto"/>
        <w:jc w:val="center"/>
        <w:rPr>
          <w:rFonts w:ascii="Arial" w:eastAsia="Times New Roman" w:hAnsi="Arial" w:cs="Arial"/>
          <w:lang w:val="ru-RU" w:eastAsia="ru-RU"/>
        </w:rPr>
      </w:pPr>
      <w:r w:rsidRPr="00487A62">
        <w:rPr>
          <w:rFonts w:ascii="Arial" w:eastAsia="Times New Roman" w:hAnsi="Arial" w:cs="Arial"/>
          <w:lang w:val="ru-RU" w:eastAsia="ru-RU"/>
        </w:rPr>
        <w:t>ИНН/КПП 3426006448/342601001 ОРГН 1023405968706</w:t>
      </w:r>
    </w:p>
    <w:p w:rsidR="00DD28F1" w:rsidRPr="00487A62" w:rsidRDefault="00DD28F1" w:rsidP="00DD28F1">
      <w:pPr>
        <w:tabs>
          <w:tab w:val="left" w:pos="3780"/>
        </w:tabs>
        <w:spacing w:before="0" w:beforeAutospacing="0" w:after="0" w:afterAutospacing="0" w:line="276" w:lineRule="auto"/>
        <w:jc w:val="center"/>
        <w:rPr>
          <w:rFonts w:ascii="Times New Roman" w:eastAsia="Times New Roman" w:hAnsi="Times New Roman" w:cs="Times New Roman"/>
          <w:lang w:val="ru-RU" w:eastAsia="ru-RU"/>
        </w:rPr>
      </w:pPr>
    </w:p>
    <w:p w:rsidR="00DD28F1" w:rsidRPr="00487A62" w:rsidRDefault="00DD28F1" w:rsidP="00DD28F1">
      <w:pPr>
        <w:spacing w:before="0" w:beforeAutospacing="0" w:after="200" w:afterAutospacing="0" w:line="276" w:lineRule="auto"/>
        <w:jc w:val="center"/>
        <w:rPr>
          <w:rFonts w:ascii="Arial" w:eastAsia="Times New Roman" w:hAnsi="Arial" w:cs="Arial"/>
          <w:b/>
          <w:lang w:val="ru-RU" w:eastAsia="ru-RU"/>
        </w:rPr>
      </w:pPr>
      <w:proofErr w:type="gramStart"/>
      <w:r w:rsidRPr="00487A62">
        <w:rPr>
          <w:rFonts w:ascii="Arial" w:eastAsia="Times New Roman" w:hAnsi="Arial" w:cs="Arial"/>
          <w:b/>
          <w:lang w:val="ru-RU" w:eastAsia="ru-RU"/>
        </w:rPr>
        <w:t>П</w:t>
      </w:r>
      <w:proofErr w:type="gramEnd"/>
      <w:r w:rsidRPr="00487A62">
        <w:rPr>
          <w:rFonts w:ascii="Arial" w:eastAsia="Times New Roman" w:hAnsi="Arial" w:cs="Arial"/>
          <w:b/>
          <w:lang w:val="ru-RU" w:eastAsia="ru-RU"/>
        </w:rPr>
        <w:t xml:space="preserve"> Р И К А З</w:t>
      </w:r>
    </w:p>
    <w:p w:rsidR="00DD28F1" w:rsidRPr="00487A62" w:rsidRDefault="00DD28F1" w:rsidP="00DD28F1">
      <w:pPr>
        <w:spacing w:before="0" w:beforeAutospacing="0" w:after="0" w:afterAutospacing="0"/>
        <w:ind w:firstLine="420"/>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 xml:space="preserve">от   01 апреля  2024 г.                                                                              №  </w:t>
      </w:r>
    </w:p>
    <w:p w:rsidR="00DD28F1" w:rsidRPr="00487A62" w:rsidRDefault="00DD28F1" w:rsidP="00DD28F1">
      <w:pPr>
        <w:spacing w:before="0" w:beforeAutospacing="0" w:after="0" w:afterAutospacing="0"/>
        <w:ind w:firstLine="420"/>
        <w:rPr>
          <w:rFonts w:ascii="Arial" w:eastAsia="Times New Roman" w:hAnsi="Arial" w:cs="Arial"/>
          <w:sz w:val="24"/>
          <w:szCs w:val="24"/>
          <w:lang w:val="ru-RU" w:eastAsia="ru-RU"/>
        </w:rPr>
      </w:pPr>
    </w:p>
    <w:p w:rsidR="00DD28F1" w:rsidRPr="00487A62" w:rsidRDefault="00DD28F1" w:rsidP="00DD28F1">
      <w:pPr>
        <w:spacing w:before="0" w:beforeAutospacing="0" w:after="0" w:afterAutospacing="0"/>
        <w:ind w:firstLine="420"/>
        <w:rPr>
          <w:rFonts w:ascii="Arial" w:eastAsia="Times New Roman" w:hAnsi="Arial" w:cs="Arial"/>
          <w:sz w:val="24"/>
          <w:szCs w:val="24"/>
          <w:lang w:val="ru-RU" w:eastAsia="ru-RU"/>
        </w:rPr>
      </w:pPr>
    </w:p>
    <w:p w:rsidR="00DD28F1" w:rsidRDefault="00DD28F1" w:rsidP="00DD28F1">
      <w:pPr>
        <w:spacing w:before="0" w:beforeAutospacing="0" w:after="0" w:afterAutospacing="0"/>
        <w:ind w:firstLine="420"/>
        <w:rPr>
          <w:rFonts w:ascii="Arial" w:eastAsia="Times New Roman" w:hAnsi="Arial" w:cs="Arial"/>
          <w:sz w:val="24"/>
          <w:szCs w:val="24"/>
          <w:lang w:val="ru-RU" w:eastAsia="ru-RU"/>
        </w:rPr>
      </w:pPr>
      <w:r>
        <w:rPr>
          <w:rFonts w:ascii="Arial" w:eastAsia="Times New Roman" w:hAnsi="Arial" w:cs="Arial"/>
          <w:sz w:val="24"/>
          <w:szCs w:val="24"/>
          <w:lang w:val="ru-RU" w:eastAsia="ru-RU"/>
        </w:rPr>
        <w:t xml:space="preserve">Об утверждении  </w:t>
      </w:r>
      <w:r>
        <w:rPr>
          <w:rFonts w:ascii="Arial" w:eastAsia="Times New Roman" w:hAnsi="Arial" w:cs="Arial"/>
          <w:sz w:val="24"/>
          <w:szCs w:val="24"/>
          <w:lang w:val="ru-RU" w:eastAsia="ru-RU"/>
        </w:rPr>
        <w:t>Политики</w:t>
      </w:r>
      <w:r w:rsidRPr="00487A62">
        <w:rPr>
          <w:rFonts w:ascii="Arial" w:eastAsia="Times New Roman" w:hAnsi="Arial" w:cs="Arial"/>
          <w:sz w:val="24"/>
          <w:szCs w:val="24"/>
          <w:lang w:val="ru-RU" w:eastAsia="ru-RU"/>
        </w:rPr>
        <w:t xml:space="preserve"> обработк</w:t>
      </w:r>
      <w:r>
        <w:rPr>
          <w:rFonts w:ascii="Arial" w:eastAsia="Times New Roman" w:hAnsi="Arial" w:cs="Arial"/>
          <w:sz w:val="24"/>
          <w:szCs w:val="24"/>
          <w:lang w:val="ru-RU" w:eastAsia="ru-RU"/>
        </w:rPr>
        <w:t>и</w:t>
      </w:r>
    </w:p>
    <w:p w:rsidR="00DD28F1" w:rsidRPr="00487A62" w:rsidRDefault="00DD28F1" w:rsidP="00DD28F1">
      <w:pPr>
        <w:spacing w:before="0" w:beforeAutospacing="0" w:after="0" w:afterAutospacing="0"/>
        <w:ind w:firstLine="420"/>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 xml:space="preserve">персональных данных </w:t>
      </w:r>
      <w:r>
        <w:rPr>
          <w:rFonts w:ascii="Arial" w:eastAsia="Times New Roman" w:hAnsi="Arial" w:cs="Arial"/>
          <w:sz w:val="24"/>
          <w:szCs w:val="24"/>
          <w:lang w:val="ru-RU" w:eastAsia="ru-RU"/>
        </w:rPr>
        <w:t xml:space="preserve"> </w:t>
      </w:r>
      <w:r w:rsidRPr="00487A62">
        <w:rPr>
          <w:rFonts w:ascii="Arial" w:eastAsia="Times New Roman" w:hAnsi="Arial" w:cs="Arial"/>
          <w:sz w:val="24"/>
          <w:szCs w:val="24"/>
          <w:lang w:val="ru-RU" w:eastAsia="ru-RU"/>
        </w:rPr>
        <w:t xml:space="preserve"> МКОУ «</w:t>
      </w:r>
      <w:proofErr w:type="spellStart"/>
      <w:r w:rsidRPr="00487A62">
        <w:rPr>
          <w:rFonts w:ascii="Arial" w:eastAsia="Times New Roman" w:hAnsi="Arial" w:cs="Arial"/>
          <w:sz w:val="24"/>
          <w:szCs w:val="24"/>
          <w:lang w:val="ru-RU" w:eastAsia="ru-RU"/>
        </w:rPr>
        <w:t>Светлоярская</w:t>
      </w:r>
      <w:proofErr w:type="spellEnd"/>
      <w:r w:rsidRPr="00487A62">
        <w:rPr>
          <w:rFonts w:ascii="Arial" w:eastAsia="Times New Roman" w:hAnsi="Arial" w:cs="Arial"/>
          <w:sz w:val="24"/>
          <w:szCs w:val="24"/>
          <w:lang w:val="ru-RU" w:eastAsia="ru-RU"/>
        </w:rPr>
        <w:t xml:space="preserve"> СШ №1»</w:t>
      </w:r>
    </w:p>
    <w:p w:rsidR="00DD28F1" w:rsidRPr="00487A62" w:rsidRDefault="00DD28F1" w:rsidP="00DD28F1">
      <w:pPr>
        <w:spacing w:before="0" w:beforeAutospacing="0" w:after="0" w:afterAutospacing="0"/>
        <w:ind w:firstLine="420"/>
        <w:rPr>
          <w:rFonts w:ascii="Arial" w:eastAsia="Times New Roman" w:hAnsi="Arial" w:cs="Arial"/>
          <w:sz w:val="24"/>
          <w:szCs w:val="24"/>
          <w:lang w:val="ru-RU" w:eastAsia="ru-RU"/>
        </w:rPr>
      </w:pPr>
    </w:p>
    <w:p w:rsidR="00DD28F1" w:rsidRPr="00487A62" w:rsidRDefault="00DD28F1" w:rsidP="00DD28F1">
      <w:pPr>
        <w:spacing w:before="0" w:beforeAutospacing="0" w:after="0" w:afterAutospacing="0"/>
        <w:ind w:firstLine="420"/>
        <w:jc w:val="both"/>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 xml:space="preserve"> В </w:t>
      </w:r>
      <w:r>
        <w:rPr>
          <w:rFonts w:ascii="Arial" w:eastAsia="Times New Roman" w:hAnsi="Arial" w:cs="Arial"/>
          <w:sz w:val="24"/>
          <w:szCs w:val="24"/>
          <w:lang w:val="ru-RU" w:eastAsia="ru-RU"/>
        </w:rPr>
        <w:t>с</w:t>
      </w:r>
      <w:r w:rsidRPr="00C51609">
        <w:rPr>
          <w:rFonts w:ascii="Arial" w:eastAsia="Times New Roman" w:hAnsi="Arial" w:cs="Arial"/>
          <w:sz w:val="24"/>
          <w:szCs w:val="24"/>
          <w:lang w:val="ru-RU" w:eastAsia="ru-RU"/>
        </w:rPr>
        <w:t>оответствии с Федеральным законом от 29.12.2012 № 273-ФЗ «Об образовании в Российской Федерации», Федеральным законом от 27.07.2006 № 152-ФЗ «О персональных данных»,</w:t>
      </w:r>
      <w:r w:rsidRPr="00487A62">
        <w:rPr>
          <w:rFonts w:ascii="Arial" w:eastAsia="Times New Roman" w:hAnsi="Arial" w:cs="Arial"/>
          <w:sz w:val="24"/>
          <w:szCs w:val="24"/>
          <w:lang w:val="ru-RU" w:eastAsia="ru-RU"/>
        </w:rPr>
        <w:t xml:space="preserve"> руководствуясь Уставом МКОУ «</w:t>
      </w:r>
      <w:proofErr w:type="spellStart"/>
      <w:r w:rsidRPr="00487A62">
        <w:rPr>
          <w:rFonts w:ascii="Arial" w:eastAsia="Times New Roman" w:hAnsi="Arial" w:cs="Arial"/>
          <w:sz w:val="24"/>
          <w:szCs w:val="24"/>
          <w:lang w:val="ru-RU" w:eastAsia="ru-RU"/>
        </w:rPr>
        <w:t>Светлоярская</w:t>
      </w:r>
      <w:proofErr w:type="spellEnd"/>
      <w:r w:rsidRPr="00487A62">
        <w:rPr>
          <w:rFonts w:ascii="Arial" w:eastAsia="Times New Roman" w:hAnsi="Arial" w:cs="Arial"/>
          <w:sz w:val="24"/>
          <w:szCs w:val="24"/>
          <w:lang w:val="ru-RU" w:eastAsia="ru-RU"/>
        </w:rPr>
        <w:t xml:space="preserve"> СШ №1»,</w:t>
      </w:r>
    </w:p>
    <w:p w:rsidR="00DD28F1" w:rsidRPr="00487A62" w:rsidRDefault="00DD28F1" w:rsidP="00DD28F1">
      <w:pPr>
        <w:spacing w:before="0" w:beforeAutospacing="0" w:after="0" w:afterAutospacing="0"/>
        <w:jc w:val="both"/>
        <w:rPr>
          <w:rFonts w:ascii="Arial" w:eastAsia="Times New Roman" w:hAnsi="Arial" w:cs="Arial"/>
          <w:sz w:val="24"/>
          <w:szCs w:val="24"/>
          <w:lang w:val="ru-RU" w:eastAsia="ru-RU"/>
        </w:rPr>
      </w:pPr>
    </w:p>
    <w:p w:rsidR="00DD28F1" w:rsidRPr="00487A62" w:rsidRDefault="00DD28F1" w:rsidP="00DD28F1">
      <w:pPr>
        <w:spacing w:before="0" w:beforeAutospacing="0" w:after="0" w:afterAutospacing="0"/>
        <w:jc w:val="both"/>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Приказываю:</w:t>
      </w:r>
    </w:p>
    <w:p w:rsidR="00DD28F1" w:rsidRPr="00487A62" w:rsidRDefault="00DD28F1" w:rsidP="00DD28F1">
      <w:pPr>
        <w:spacing w:before="0" w:beforeAutospacing="0" w:after="0" w:afterAutospacing="0"/>
        <w:ind w:firstLine="567"/>
        <w:contextualSpacing/>
        <w:jc w:val="both"/>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1. Утвердить По</w:t>
      </w:r>
      <w:r>
        <w:rPr>
          <w:rFonts w:ascii="Arial" w:eastAsia="Times New Roman" w:hAnsi="Arial" w:cs="Arial"/>
          <w:sz w:val="24"/>
          <w:szCs w:val="24"/>
          <w:lang w:val="ru-RU" w:eastAsia="ru-RU"/>
        </w:rPr>
        <w:t xml:space="preserve">литику </w:t>
      </w:r>
      <w:r w:rsidRPr="00487A62">
        <w:rPr>
          <w:rFonts w:ascii="Arial" w:eastAsia="Times New Roman" w:hAnsi="Arial" w:cs="Arial"/>
          <w:sz w:val="24"/>
          <w:szCs w:val="24"/>
          <w:lang w:val="ru-RU" w:eastAsia="ru-RU"/>
        </w:rPr>
        <w:t xml:space="preserve"> </w:t>
      </w:r>
      <w:r w:rsidRPr="00C51609">
        <w:rPr>
          <w:rFonts w:ascii="Arial" w:eastAsia="Times New Roman" w:hAnsi="Arial" w:cs="Arial"/>
          <w:sz w:val="24"/>
          <w:szCs w:val="24"/>
          <w:lang w:val="ru-RU" w:eastAsia="ru-RU"/>
        </w:rPr>
        <w:t>обработк</w:t>
      </w:r>
      <w:r>
        <w:rPr>
          <w:rFonts w:ascii="Arial" w:eastAsia="Times New Roman" w:hAnsi="Arial" w:cs="Arial"/>
          <w:sz w:val="24"/>
          <w:szCs w:val="24"/>
          <w:lang w:val="ru-RU" w:eastAsia="ru-RU"/>
        </w:rPr>
        <w:t>и</w:t>
      </w:r>
      <w:r>
        <w:rPr>
          <w:rFonts w:ascii="Arial" w:eastAsia="Times New Roman" w:hAnsi="Arial" w:cs="Arial"/>
          <w:sz w:val="24"/>
          <w:szCs w:val="24"/>
          <w:lang w:val="ru-RU" w:eastAsia="ru-RU"/>
        </w:rPr>
        <w:t xml:space="preserve"> </w:t>
      </w:r>
      <w:r w:rsidRPr="00C51609">
        <w:rPr>
          <w:rFonts w:ascii="Arial" w:eastAsia="Times New Roman" w:hAnsi="Arial" w:cs="Arial"/>
          <w:sz w:val="24"/>
          <w:szCs w:val="24"/>
          <w:lang w:val="ru-RU" w:eastAsia="ru-RU"/>
        </w:rPr>
        <w:t xml:space="preserve"> перс</w:t>
      </w:r>
      <w:r>
        <w:rPr>
          <w:rFonts w:ascii="Arial" w:eastAsia="Times New Roman" w:hAnsi="Arial" w:cs="Arial"/>
          <w:sz w:val="24"/>
          <w:szCs w:val="24"/>
          <w:lang w:val="ru-RU" w:eastAsia="ru-RU"/>
        </w:rPr>
        <w:t xml:space="preserve">ональных данных </w:t>
      </w:r>
      <w:r w:rsidRPr="00C51609">
        <w:rPr>
          <w:rFonts w:ascii="Arial" w:eastAsia="Times New Roman" w:hAnsi="Arial" w:cs="Arial"/>
          <w:sz w:val="24"/>
          <w:szCs w:val="24"/>
          <w:lang w:val="ru-RU" w:eastAsia="ru-RU"/>
        </w:rPr>
        <w:t>МКОУ «</w:t>
      </w:r>
      <w:proofErr w:type="spellStart"/>
      <w:r w:rsidRPr="00C51609">
        <w:rPr>
          <w:rFonts w:ascii="Arial" w:eastAsia="Times New Roman" w:hAnsi="Arial" w:cs="Arial"/>
          <w:sz w:val="24"/>
          <w:szCs w:val="24"/>
          <w:lang w:val="ru-RU" w:eastAsia="ru-RU"/>
        </w:rPr>
        <w:t>Светлоярская</w:t>
      </w:r>
      <w:proofErr w:type="spellEnd"/>
      <w:r w:rsidRPr="00C51609">
        <w:rPr>
          <w:rFonts w:ascii="Arial" w:eastAsia="Times New Roman" w:hAnsi="Arial" w:cs="Arial"/>
          <w:sz w:val="24"/>
          <w:szCs w:val="24"/>
          <w:lang w:val="ru-RU" w:eastAsia="ru-RU"/>
        </w:rPr>
        <w:t xml:space="preserve"> СШ №1» </w:t>
      </w:r>
      <w:r w:rsidRPr="00487A62">
        <w:rPr>
          <w:rFonts w:ascii="Arial" w:eastAsia="Times New Roman" w:hAnsi="Arial" w:cs="Arial"/>
          <w:sz w:val="24"/>
          <w:szCs w:val="24"/>
          <w:lang w:val="ru-RU" w:eastAsia="ru-RU"/>
        </w:rPr>
        <w:t>(Прилагается.)</w:t>
      </w:r>
    </w:p>
    <w:p w:rsidR="00DD28F1" w:rsidRPr="00487A62" w:rsidRDefault="00DD28F1" w:rsidP="00DD28F1">
      <w:pPr>
        <w:spacing w:before="0" w:beforeAutospacing="0" w:after="200" w:afterAutospacing="0" w:line="276" w:lineRule="auto"/>
        <w:ind w:firstLine="556"/>
        <w:contextualSpacing/>
        <w:jc w:val="both"/>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 xml:space="preserve">2. Учителю информатики Пуговкину Д.И. </w:t>
      </w:r>
      <w:proofErr w:type="gramStart"/>
      <w:r w:rsidRPr="00487A62">
        <w:rPr>
          <w:rFonts w:ascii="Arial" w:eastAsia="Times New Roman" w:hAnsi="Arial" w:cs="Arial"/>
          <w:sz w:val="24"/>
          <w:szCs w:val="24"/>
          <w:lang w:val="ru-RU" w:eastAsia="ru-RU"/>
        </w:rPr>
        <w:t>разместить Положение</w:t>
      </w:r>
      <w:proofErr w:type="gramEnd"/>
      <w:r w:rsidRPr="00487A62">
        <w:rPr>
          <w:rFonts w:ascii="Arial" w:eastAsia="Times New Roman" w:hAnsi="Arial" w:cs="Arial"/>
          <w:sz w:val="24"/>
          <w:szCs w:val="24"/>
          <w:lang w:val="ru-RU" w:eastAsia="ru-RU"/>
        </w:rPr>
        <w:t xml:space="preserve"> на официальном сайте школы в сети Интернет.</w:t>
      </w:r>
    </w:p>
    <w:p w:rsidR="00DD28F1" w:rsidRPr="00487A62" w:rsidRDefault="00DD28F1" w:rsidP="00DD28F1">
      <w:pPr>
        <w:spacing w:before="0" w:beforeAutospacing="0" w:after="0" w:afterAutospacing="0"/>
        <w:ind w:left="567"/>
        <w:contextualSpacing/>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 xml:space="preserve">3. </w:t>
      </w:r>
      <w:proofErr w:type="gramStart"/>
      <w:r w:rsidRPr="00487A62">
        <w:rPr>
          <w:rFonts w:ascii="Arial" w:eastAsia="Times New Roman" w:hAnsi="Arial" w:cs="Arial"/>
          <w:sz w:val="24"/>
          <w:szCs w:val="24"/>
          <w:lang w:val="ru-RU" w:eastAsia="ru-RU"/>
        </w:rPr>
        <w:t>Контроль за</w:t>
      </w:r>
      <w:proofErr w:type="gramEnd"/>
      <w:r w:rsidRPr="00487A62">
        <w:rPr>
          <w:rFonts w:ascii="Arial" w:eastAsia="Times New Roman" w:hAnsi="Arial" w:cs="Arial"/>
          <w:sz w:val="24"/>
          <w:szCs w:val="24"/>
          <w:lang w:val="ru-RU" w:eastAsia="ru-RU"/>
        </w:rPr>
        <w:t xml:space="preserve"> исполнением приказа оставляю за собой.</w:t>
      </w:r>
    </w:p>
    <w:p w:rsidR="00DD28F1" w:rsidRPr="00487A62" w:rsidRDefault="00DD28F1" w:rsidP="00DD28F1">
      <w:pPr>
        <w:spacing w:before="0" w:beforeAutospacing="0" w:after="0" w:afterAutospacing="0"/>
        <w:ind w:firstLine="567"/>
        <w:rPr>
          <w:rFonts w:ascii="Arial" w:eastAsia="Times New Roman" w:hAnsi="Arial" w:cs="Arial"/>
          <w:color w:val="000000"/>
          <w:shd w:val="clear" w:color="auto" w:fill="FFFFFF"/>
          <w:lang w:val="ru-RU" w:eastAsia="ru-RU"/>
        </w:rPr>
      </w:pPr>
    </w:p>
    <w:p w:rsidR="00DD28F1" w:rsidRPr="00487A62" w:rsidRDefault="00DD28F1" w:rsidP="00DD28F1">
      <w:pPr>
        <w:spacing w:before="0" w:beforeAutospacing="0" w:after="0" w:afterAutospacing="0"/>
        <w:ind w:firstLine="567"/>
        <w:rPr>
          <w:rFonts w:ascii="Arial" w:eastAsia="Times New Roman" w:hAnsi="Arial" w:cs="Arial"/>
          <w:color w:val="000000"/>
          <w:sz w:val="24"/>
          <w:szCs w:val="24"/>
          <w:shd w:val="clear" w:color="auto" w:fill="FFFFFF"/>
          <w:lang w:val="ru-RU" w:eastAsia="ru-RU"/>
        </w:rPr>
      </w:pPr>
    </w:p>
    <w:p w:rsidR="00DD28F1" w:rsidRPr="00487A62" w:rsidRDefault="00DD28F1" w:rsidP="00DD28F1">
      <w:pPr>
        <w:spacing w:before="0" w:beforeAutospacing="0" w:after="0" w:afterAutospacing="0"/>
        <w:rPr>
          <w:rFonts w:ascii="Arial" w:eastAsia="Times New Roman" w:hAnsi="Arial" w:cs="Arial"/>
          <w:color w:val="000000"/>
          <w:sz w:val="24"/>
          <w:szCs w:val="24"/>
          <w:shd w:val="clear" w:color="auto" w:fill="FFFFFF"/>
          <w:lang w:val="ru-RU" w:eastAsia="ru-RU"/>
        </w:rPr>
      </w:pPr>
      <w:r w:rsidRPr="00487A62">
        <w:rPr>
          <w:rFonts w:ascii="Arial" w:eastAsia="Times New Roman" w:hAnsi="Arial" w:cs="Arial"/>
          <w:color w:val="000000"/>
          <w:sz w:val="24"/>
          <w:szCs w:val="24"/>
          <w:shd w:val="clear" w:color="auto" w:fill="FFFFFF"/>
          <w:lang w:val="ru-RU" w:eastAsia="ru-RU"/>
        </w:rPr>
        <w:t>Директор                                                                                           Е.М. Ляпунова</w:t>
      </w:r>
    </w:p>
    <w:p w:rsidR="00DD28F1" w:rsidRPr="00487A62" w:rsidRDefault="00DD28F1" w:rsidP="00DD28F1">
      <w:pPr>
        <w:spacing w:before="0" w:beforeAutospacing="0" w:after="0" w:afterAutospacing="0"/>
        <w:rPr>
          <w:rFonts w:ascii="Arial" w:eastAsia="Times New Roman" w:hAnsi="Arial" w:cs="Arial"/>
          <w:color w:val="000000"/>
          <w:sz w:val="24"/>
          <w:szCs w:val="24"/>
          <w:shd w:val="clear" w:color="auto" w:fill="FFFFFF"/>
          <w:lang w:val="ru-RU" w:eastAsia="ru-RU"/>
        </w:rPr>
      </w:pPr>
    </w:p>
    <w:p w:rsidR="00DD28F1" w:rsidRPr="00487A62" w:rsidRDefault="00DD28F1" w:rsidP="00DD28F1">
      <w:pPr>
        <w:spacing w:before="0" w:beforeAutospacing="0" w:after="0" w:afterAutospacing="0" w:line="276" w:lineRule="auto"/>
        <w:ind w:firstLine="708"/>
        <w:jc w:val="center"/>
        <w:rPr>
          <w:rFonts w:ascii="Times New Roman" w:eastAsia="Times New Roman" w:hAnsi="Times New Roman" w:cs="Times New Roman"/>
          <w:sz w:val="26"/>
          <w:szCs w:val="26"/>
          <w:lang w:val="ru-RU" w:eastAsia="ru-RU"/>
        </w:rPr>
      </w:pPr>
    </w:p>
    <w:p w:rsidR="00DD28F1" w:rsidRPr="00487A62" w:rsidRDefault="00DD28F1" w:rsidP="00DD28F1">
      <w:pPr>
        <w:spacing w:before="0" w:beforeAutospacing="0" w:after="0" w:afterAutospacing="0" w:line="276" w:lineRule="auto"/>
        <w:ind w:firstLine="708"/>
        <w:jc w:val="center"/>
        <w:rPr>
          <w:rFonts w:ascii="Times New Roman" w:eastAsia="Times New Roman" w:hAnsi="Times New Roman" w:cs="Times New Roman"/>
          <w:sz w:val="26"/>
          <w:szCs w:val="26"/>
          <w:lang w:val="ru-RU" w:eastAsia="ru-RU"/>
        </w:rPr>
      </w:pPr>
    </w:p>
    <w:p w:rsidR="00DD28F1" w:rsidRPr="00487A62" w:rsidRDefault="00DD28F1" w:rsidP="00DD28F1">
      <w:pPr>
        <w:spacing w:before="0" w:beforeAutospacing="0" w:after="0" w:afterAutospacing="0" w:line="276" w:lineRule="auto"/>
        <w:ind w:firstLine="708"/>
        <w:jc w:val="center"/>
        <w:rPr>
          <w:rFonts w:ascii="Times New Roman" w:eastAsia="Times New Roman" w:hAnsi="Times New Roman" w:cs="Times New Roman"/>
          <w:sz w:val="26"/>
          <w:szCs w:val="26"/>
          <w:lang w:val="ru-RU" w:eastAsia="ru-RU"/>
        </w:rPr>
      </w:pPr>
    </w:p>
    <w:p w:rsidR="00DD28F1" w:rsidRPr="00487A62" w:rsidRDefault="00DD28F1" w:rsidP="00DD28F1">
      <w:pPr>
        <w:spacing w:before="0" w:beforeAutospacing="0" w:after="0" w:afterAutospacing="0" w:line="276" w:lineRule="auto"/>
        <w:ind w:firstLine="708"/>
        <w:jc w:val="center"/>
        <w:rPr>
          <w:rFonts w:ascii="Times New Roman" w:eastAsia="Times New Roman" w:hAnsi="Times New Roman" w:cs="Times New Roman"/>
          <w:sz w:val="26"/>
          <w:szCs w:val="26"/>
          <w:lang w:val="ru-RU" w:eastAsia="ru-RU"/>
        </w:rPr>
      </w:pPr>
    </w:p>
    <w:p w:rsidR="00DD28F1" w:rsidRPr="00487A62" w:rsidRDefault="00DD28F1" w:rsidP="00DD28F1">
      <w:pPr>
        <w:spacing w:before="0" w:beforeAutospacing="0" w:after="0" w:afterAutospacing="0" w:line="276" w:lineRule="auto"/>
        <w:ind w:firstLine="708"/>
        <w:jc w:val="center"/>
        <w:rPr>
          <w:rFonts w:ascii="Times New Roman" w:eastAsia="Times New Roman" w:hAnsi="Times New Roman" w:cs="Times New Roman"/>
          <w:sz w:val="26"/>
          <w:szCs w:val="26"/>
          <w:lang w:val="ru-RU" w:eastAsia="ru-RU"/>
        </w:rPr>
      </w:pPr>
    </w:p>
    <w:p w:rsidR="00DD28F1" w:rsidRPr="00487A62" w:rsidRDefault="00DD28F1" w:rsidP="00DD28F1">
      <w:pPr>
        <w:spacing w:before="0" w:beforeAutospacing="0" w:after="0" w:afterAutospacing="0" w:line="276" w:lineRule="auto"/>
        <w:ind w:firstLine="708"/>
        <w:jc w:val="center"/>
        <w:rPr>
          <w:rFonts w:ascii="Times New Roman" w:eastAsia="Times New Roman" w:hAnsi="Times New Roman" w:cs="Times New Roman"/>
          <w:sz w:val="26"/>
          <w:szCs w:val="26"/>
          <w:lang w:val="ru-RU" w:eastAsia="ru-RU"/>
        </w:rPr>
      </w:pPr>
    </w:p>
    <w:p w:rsidR="00DD28F1" w:rsidRPr="00487A62" w:rsidRDefault="00DD28F1" w:rsidP="00DD28F1">
      <w:pPr>
        <w:spacing w:before="0" w:beforeAutospacing="0" w:after="0" w:afterAutospacing="0"/>
        <w:ind w:firstLine="708"/>
        <w:jc w:val="center"/>
        <w:rPr>
          <w:rFonts w:ascii="Arial" w:eastAsia="Times New Roman" w:hAnsi="Arial" w:cs="Arial"/>
          <w:sz w:val="24"/>
          <w:szCs w:val="24"/>
          <w:lang w:val="ru-RU" w:eastAsia="ru-RU"/>
        </w:rPr>
      </w:pPr>
    </w:p>
    <w:p w:rsidR="00DD28F1" w:rsidRPr="00487A62" w:rsidRDefault="00DD28F1" w:rsidP="00DD28F1">
      <w:pPr>
        <w:spacing w:before="0" w:beforeAutospacing="0" w:after="0" w:afterAutospacing="0"/>
        <w:ind w:firstLine="708"/>
        <w:jc w:val="center"/>
        <w:rPr>
          <w:rFonts w:ascii="Arial" w:eastAsia="Times New Roman" w:hAnsi="Arial" w:cs="Arial"/>
          <w:sz w:val="24"/>
          <w:szCs w:val="24"/>
          <w:lang w:val="ru-RU" w:eastAsia="ru-RU"/>
        </w:rPr>
      </w:pPr>
    </w:p>
    <w:p w:rsidR="00DD28F1" w:rsidRPr="00487A62" w:rsidRDefault="00DD28F1" w:rsidP="00DD28F1">
      <w:pPr>
        <w:spacing w:before="0" w:beforeAutospacing="0" w:after="0" w:afterAutospacing="0"/>
        <w:ind w:firstLine="708"/>
        <w:jc w:val="center"/>
        <w:rPr>
          <w:rFonts w:ascii="Arial" w:eastAsia="Times New Roman" w:hAnsi="Arial" w:cs="Arial"/>
          <w:sz w:val="24"/>
          <w:szCs w:val="24"/>
          <w:lang w:val="ru-RU" w:eastAsia="ru-RU"/>
        </w:rPr>
      </w:pPr>
    </w:p>
    <w:tbl>
      <w:tblPr>
        <w:tblW w:w="9464" w:type="dxa"/>
        <w:tblLook w:val="04A0" w:firstRow="1" w:lastRow="0" w:firstColumn="1" w:lastColumn="0" w:noHBand="0" w:noVBand="1"/>
      </w:tblPr>
      <w:tblGrid>
        <w:gridCol w:w="4584"/>
        <w:gridCol w:w="4880"/>
      </w:tblGrid>
      <w:tr w:rsidR="00DD28F1" w:rsidRPr="00487A62" w:rsidTr="00DD28F1">
        <w:trPr>
          <w:trHeight w:val="1276"/>
        </w:trPr>
        <w:tc>
          <w:tcPr>
            <w:tcW w:w="4584" w:type="dxa"/>
            <w:shd w:val="clear" w:color="auto" w:fill="auto"/>
          </w:tcPr>
          <w:p w:rsidR="00DD28F1" w:rsidRPr="00487A62" w:rsidRDefault="00DD28F1" w:rsidP="00BD20AA">
            <w:pPr>
              <w:spacing w:before="0" w:beforeAutospacing="0" w:after="0" w:afterAutospacing="0"/>
              <w:rPr>
                <w:rFonts w:ascii="Arial" w:eastAsia="Times New Roman" w:hAnsi="Arial" w:cs="Arial"/>
                <w:sz w:val="24"/>
                <w:szCs w:val="24"/>
                <w:lang w:val="ru-RU" w:eastAsia="ru-RU"/>
              </w:rPr>
            </w:pPr>
          </w:p>
        </w:tc>
        <w:tc>
          <w:tcPr>
            <w:tcW w:w="4880" w:type="dxa"/>
            <w:shd w:val="clear" w:color="auto" w:fill="auto"/>
          </w:tcPr>
          <w:p w:rsidR="00DD28F1" w:rsidRPr="00487A62" w:rsidRDefault="00DD28F1" w:rsidP="00BD20AA">
            <w:pPr>
              <w:spacing w:before="0" w:beforeAutospacing="0" w:after="0" w:afterAutospacing="0"/>
              <w:ind w:firstLine="708"/>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Утверждаю</w:t>
            </w:r>
          </w:p>
          <w:p w:rsidR="00DD28F1" w:rsidRPr="00487A62" w:rsidRDefault="00DD28F1" w:rsidP="00BD20AA">
            <w:pPr>
              <w:spacing w:before="0" w:beforeAutospacing="0" w:after="0" w:afterAutospacing="0"/>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Директор МКОУ «</w:t>
            </w:r>
            <w:proofErr w:type="spellStart"/>
            <w:r w:rsidRPr="00487A62">
              <w:rPr>
                <w:rFonts w:ascii="Arial" w:eastAsia="Times New Roman" w:hAnsi="Arial" w:cs="Arial"/>
                <w:sz w:val="24"/>
                <w:szCs w:val="24"/>
                <w:lang w:val="ru-RU" w:eastAsia="ru-RU"/>
              </w:rPr>
              <w:t>Светлоярская</w:t>
            </w:r>
            <w:proofErr w:type="spellEnd"/>
            <w:r w:rsidRPr="00487A62">
              <w:rPr>
                <w:rFonts w:ascii="Arial" w:eastAsia="Times New Roman" w:hAnsi="Arial" w:cs="Arial"/>
                <w:sz w:val="24"/>
                <w:szCs w:val="24"/>
                <w:lang w:val="ru-RU" w:eastAsia="ru-RU"/>
              </w:rPr>
              <w:t xml:space="preserve"> СШ</w:t>
            </w:r>
            <w:r>
              <w:rPr>
                <w:rFonts w:ascii="Arial" w:eastAsia="Times New Roman" w:hAnsi="Arial" w:cs="Arial"/>
                <w:sz w:val="24"/>
                <w:szCs w:val="24"/>
                <w:lang w:val="ru-RU" w:eastAsia="ru-RU"/>
              </w:rPr>
              <w:t xml:space="preserve"> </w:t>
            </w:r>
            <w:r w:rsidRPr="00487A62">
              <w:rPr>
                <w:rFonts w:ascii="Arial" w:eastAsia="Times New Roman" w:hAnsi="Arial" w:cs="Arial"/>
                <w:sz w:val="24"/>
                <w:szCs w:val="24"/>
                <w:lang w:val="ru-RU" w:eastAsia="ru-RU"/>
              </w:rPr>
              <w:t xml:space="preserve">№1»                                              </w:t>
            </w:r>
          </w:p>
          <w:p w:rsidR="00DD28F1" w:rsidRPr="00487A62" w:rsidRDefault="00DD28F1" w:rsidP="00BD20AA">
            <w:pPr>
              <w:spacing w:before="0" w:beforeAutospacing="0" w:after="0" w:afterAutospacing="0"/>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 xml:space="preserve">                                        </w:t>
            </w:r>
            <w:r>
              <w:rPr>
                <w:rFonts w:ascii="Arial" w:eastAsia="Times New Roman" w:hAnsi="Arial" w:cs="Arial"/>
                <w:sz w:val="24"/>
                <w:szCs w:val="24"/>
                <w:lang w:val="ru-RU" w:eastAsia="ru-RU"/>
              </w:rPr>
              <w:t xml:space="preserve">    </w:t>
            </w:r>
            <w:proofErr w:type="spellStart"/>
            <w:r w:rsidRPr="00487A62">
              <w:rPr>
                <w:rFonts w:ascii="Arial" w:eastAsia="Times New Roman" w:hAnsi="Arial" w:cs="Arial"/>
                <w:sz w:val="24"/>
                <w:szCs w:val="24"/>
                <w:lang w:val="ru-RU" w:eastAsia="ru-RU"/>
              </w:rPr>
              <w:t>Е.М.Ляпунова</w:t>
            </w:r>
            <w:proofErr w:type="spellEnd"/>
          </w:p>
          <w:p w:rsidR="00DD28F1" w:rsidRPr="00487A62" w:rsidRDefault="00DD28F1" w:rsidP="00BD20AA">
            <w:pPr>
              <w:spacing w:before="0" w:beforeAutospacing="0" w:after="0" w:afterAutospacing="0"/>
              <w:rPr>
                <w:rFonts w:ascii="Arial" w:eastAsia="Times New Roman" w:hAnsi="Arial" w:cs="Arial"/>
                <w:sz w:val="24"/>
                <w:szCs w:val="24"/>
                <w:lang w:val="ru-RU" w:eastAsia="ru-RU"/>
              </w:rPr>
            </w:pPr>
            <w:r w:rsidRPr="00487A62">
              <w:rPr>
                <w:rFonts w:ascii="Arial" w:eastAsia="Times New Roman" w:hAnsi="Arial" w:cs="Arial"/>
                <w:sz w:val="24"/>
                <w:szCs w:val="24"/>
                <w:lang w:val="ru-RU" w:eastAsia="ru-RU"/>
              </w:rPr>
              <w:t>«01» апреля  2024 года</w:t>
            </w:r>
          </w:p>
          <w:p w:rsidR="00DD28F1" w:rsidRPr="00487A62" w:rsidRDefault="00DD28F1" w:rsidP="00BD20AA">
            <w:pPr>
              <w:spacing w:before="0" w:beforeAutospacing="0" w:after="0" w:afterAutospacing="0"/>
              <w:rPr>
                <w:rFonts w:ascii="Arial" w:eastAsia="Times New Roman" w:hAnsi="Arial" w:cs="Arial"/>
                <w:color w:val="000000"/>
                <w:sz w:val="24"/>
                <w:szCs w:val="24"/>
                <w:lang w:val="ru-RU" w:eastAsia="ru-RU"/>
              </w:rPr>
            </w:pPr>
          </w:p>
          <w:p w:rsidR="00DD28F1" w:rsidRPr="00487A62" w:rsidRDefault="00DD28F1" w:rsidP="00BD20AA">
            <w:pPr>
              <w:spacing w:before="0" w:beforeAutospacing="0" w:after="0" w:afterAutospacing="0"/>
              <w:rPr>
                <w:rFonts w:ascii="Arial" w:eastAsia="Times New Roman" w:hAnsi="Arial" w:cs="Arial"/>
                <w:sz w:val="24"/>
                <w:szCs w:val="24"/>
                <w:lang w:val="ru-RU" w:eastAsia="ru-RU"/>
              </w:rPr>
            </w:pPr>
          </w:p>
        </w:tc>
      </w:tr>
    </w:tbl>
    <w:p w:rsidR="00B22FB4" w:rsidRPr="00DD28F1" w:rsidRDefault="00C61FE1" w:rsidP="00DD28F1">
      <w:pPr>
        <w:spacing w:before="0" w:beforeAutospacing="0" w:after="0" w:afterAutospacing="0"/>
        <w:jc w:val="center"/>
        <w:rPr>
          <w:rFonts w:ascii="Arial" w:hAnsi="Arial" w:cs="Arial"/>
          <w:color w:val="000000"/>
          <w:sz w:val="24"/>
          <w:szCs w:val="24"/>
        </w:rPr>
      </w:pPr>
      <w:r w:rsidRPr="00DD28F1">
        <w:rPr>
          <w:rFonts w:ascii="Arial" w:hAnsi="Arial" w:cs="Arial"/>
          <w:b/>
          <w:bCs/>
          <w:color w:val="000000"/>
          <w:sz w:val="24"/>
          <w:szCs w:val="24"/>
        </w:rPr>
        <w:t>ПОЛИТИКА</w:t>
      </w:r>
    </w:p>
    <w:p w:rsidR="00B22FB4" w:rsidRPr="00DD28F1" w:rsidRDefault="00C61FE1" w:rsidP="00DD28F1">
      <w:pPr>
        <w:spacing w:before="0" w:beforeAutospacing="0" w:after="0" w:afterAutospacing="0"/>
        <w:jc w:val="center"/>
        <w:rPr>
          <w:rFonts w:ascii="Arial" w:hAnsi="Arial" w:cs="Arial"/>
          <w:color w:val="000000"/>
          <w:sz w:val="24"/>
          <w:szCs w:val="24"/>
          <w:lang w:val="ru-RU"/>
        </w:rPr>
      </w:pPr>
      <w:r w:rsidRPr="00DD28F1">
        <w:rPr>
          <w:rFonts w:ascii="Arial" w:hAnsi="Arial" w:cs="Arial"/>
          <w:b/>
          <w:bCs/>
          <w:color w:val="000000"/>
          <w:sz w:val="24"/>
          <w:szCs w:val="24"/>
          <w:lang w:val="ru-RU"/>
        </w:rPr>
        <w:t>обработки персональных данных</w:t>
      </w:r>
      <w:r w:rsidRPr="00DD28F1">
        <w:rPr>
          <w:rFonts w:ascii="Arial" w:hAnsi="Arial" w:cs="Arial"/>
          <w:b/>
          <w:bCs/>
          <w:color w:val="000000"/>
          <w:sz w:val="24"/>
          <w:szCs w:val="24"/>
        </w:rPr>
        <w:t> </w:t>
      </w:r>
      <w:r w:rsidR="00DD28F1" w:rsidRPr="00DD28F1">
        <w:rPr>
          <w:rFonts w:ascii="Arial" w:hAnsi="Arial" w:cs="Arial"/>
          <w:b/>
          <w:bCs/>
          <w:color w:val="000000"/>
          <w:sz w:val="24"/>
          <w:szCs w:val="24"/>
          <w:lang w:val="ru-RU"/>
        </w:rPr>
        <w:t xml:space="preserve"> МКОУ «</w:t>
      </w:r>
      <w:proofErr w:type="spellStart"/>
      <w:r w:rsidR="00DD28F1" w:rsidRPr="00DD28F1">
        <w:rPr>
          <w:rFonts w:ascii="Arial" w:hAnsi="Arial" w:cs="Arial"/>
          <w:b/>
          <w:bCs/>
          <w:color w:val="000000"/>
          <w:sz w:val="24"/>
          <w:szCs w:val="24"/>
          <w:lang w:val="ru-RU"/>
        </w:rPr>
        <w:t>Светлоярская</w:t>
      </w:r>
      <w:proofErr w:type="spellEnd"/>
      <w:r w:rsidR="00DD28F1" w:rsidRPr="00DD28F1">
        <w:rPr>
          <w:rFonts w:ascii="Arial" w:hAnsi="Arial" w:cs="Arial"/>
          <w:b/>
          <w:bCs/>
          <w:color w:val="000000"/>
          <w:sz w:val="24"/>
          <w:szCs w:val="24"/>
          <w:lang w:val="ru-RU"/>
        </w:rPr>
        <w:t xml:space="preserve"> СШ №1»</w:t>
      </w:r>
    </w:p>
    <w:p w:rsidR="00B22FB4" w:rsidRPr="00DD28F1" w:rsidRDefault="00B22FB4" w:rsidP="00DD28F1">
      <w:pPr>
        <w:spacing w:before="0" w:beforeAutospacing="0" w:after="0" w:afterAutospacing="0"/>
        <w:jc w:val="center"/>
        <w:rPr>
          <w:rFonts w:ascii="Arial" w:hAnsi="Arial" w:cs="Arial"/>
          <w:color w:val="000000"/>
          <w:sz w:val="24"/>
          <w:szCs w:val="24"/>
          <w:lang w:val="ru-RU"/>
        </w:rPr>
      </w:pP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b/>
          <w:bCs/>
          <w:color w:val="000000"/>
          <w:sz w:val="24"/>
          <w:szCs w:val="24"/>
          <w:lang w:val="ru-RU"/>
        </w:rPr>
        <w:t>1. Общие положения</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 xml:space="preserve">1.1. </w:t>
      </w:r>
      <w:proofErr w:type="gramStart"/>
      <w:r w:rsidRPr="00DD28F1">
        <w:rPr>
          <w:rFonts w:ascii="Arial" w:hAnsi="Arial" w:cs="Arial"/>
          <w:color w:val="000000"/>
          <w:sz w:val="24"/>
          <w:szCs w:val="24"/>
          <w:lang w:val="ru-RU"/>
        </w:rPr>
        <w:t xml:space="preserve">Настоящая политика обработки персональных данных </w:t>
      </w:r>
      <w:r w:rsidR="00DD28F1" w:rsidRPr="00DD28F1">
        <w:rPr>
          <w:rFonts w:ascii="Arial" w:hAnsi="Arial" w:cs="Arial"/>
          <w:color w:val="000000"/>
          <w:sz w:val="24"/>
          <w:szCs w:val="24"/>
          <w:lang w:val="ru-RU"/>
        </w:rPr>
        <w:t>МКОУ «</w:t>
      </w:r>
      <w:proofErr w:type="spellStart"/>
      <w:r w:rsidR="00DD28F1" w:rsidRPr="00DD28F1">
        <w:rPr>
          <w:rFonts w:ascii="Arial" w:hAnsi="Arial" w:cs="Arial"/>
          <w:color w:val="000000"/>
          <w:sz w:val="24"/>
          <w:szCs w:val="24"/>
          <w:lang w:val="ru-RU"/>
        </w:rPr>
        <w:t>Светлоярская</w:t>
      </w:r>
      <w:proofErr w:type="spellEnd"/>
      <w:r w:rsidR="00DD28F1" w:rsidRPr="00DD28F1">
        <w:rPr>
          <w:rFonts w:ascii="Arial" w:hAnsi="Arial" w:cs="Arial"/>
          <w:color w:val="000000"/>
          <w:sz w:val="24"/>
          <w:szCs w:val="24"/>
          <w:lang w:val="ru-RU"/>
        </w:rPr>
        <w:t xml:space="preserve"> СШ №1»</w:t>
      </w:r>
      <w:r w:rsidRPr="00DD28F1">
        <w:rPr>
          <w:rFonts w:ascii="Arial" w:hAnsi="Arial" w:cs="Arial"/>
          <w:color w:val="000000"/>
          <w:sz w:val="24"/>
          <w:szCs w:val="24"/>
          <w:lang w:val="ru-RU"/>
        </w:rPr>
        <w:t xml:space="preserve"> (далее – Политика) определяет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в </w:t>
      </w:r>
      <w:r w:rsidR="00DD28F1" w:rsidRPr="00DD28F1">
        <w:rPr>
          <w:rFonts w:ascii="Arial" w:hAnsi="Arial" w:cs="Arial"/>
          <w:color w:val="000000"/>
          <w:sz w:val="24"/>
          <w:szCs w:val="24"/>
          <w:lang w:val="ru-RU"/>
        </w:rPr>
        <w:t>МКОУ «</w:t>
      </w:r>
      <w:proofErr w:type="spellStart"/>
      <w:r w:rsidR="00DD28F1" w:rsidRPr="00DD28F1">
        <w:rPr>
          <w:rFonts w:ascii="Arial" w:hAnsi="Arial" w:cs="Arial"/>
          <w:color w:val="000000"/>
          <w:sz w:val="24"/>
          <w:szCs w:val="24"/>
          <w:lang w:val="ru-RU"/>
        </w:rPr>
        <w:t>Светлоярская</w:t>
      </w:r>
      <w:proofErr w:type="spellEnd"/>
      <w:r w:rsidR="00DD28F1" w:rsidRPr="00DD28F1">
        <w:rPr>
          <w:rFonts w:ascii="Arial" w:hAnsi="Arial" w:cs="Arial"/>
          <w:color w:val="000000"/>
          <w:sz w:val="24"/>
          <w:szCs w:val="24"/>
          <w:lang w:val="ru-RU"/>
        </w:rPr>
        <w:t xml:space="preserve"> СШ №1» </w:t>
      </w:r>
      <w:r w:rsidRPr="00DD28F1">
        <w:rPr>
          <w:rFonts w:ascii="Arial" w:hAnsi="Arial" w:cs="Arial"/>
          <w:color w:val="000000"/>
          <w:sz w:val="24"/>
          <w:szCs w:val="24"/>
          <w:lang w:val="ru-RU"/>
        </w:rPr>
        <w:t xml:space="preserve"> (далее –</w:t>
      </w:r>
      <w:r w:rsidRPr="00DD28F1">
        <w:rPr>
          <w:rFonts w:ascii="Arial" w:hAnsi="Arial" w:cs="Arial"/>
          <w:color w:val="000000"/>
          <w:sz w:val="24"/>
          <w:szCs w:val="24"/>
        </w:rPr>
        <w:t> </w:t>
      </w:r>
      <w:r w:rsidRPr="00DD28F1">
        <w:rPr>
          <w:rFonts w:ascii="Arial" w:hAnsi="Arial" w:cs="Arial"/>
          <w:color w:val="000000"/>
          <w:sz w:val="24"/>
          <w:szCs w:val="24"/>
          <w:lang w:val="ru-RU"/>
        </w:rPr>
        <w:t>Школа).</w:t>
      </w:r>
      <w:proofErr w:type="gramEnd"/>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1.2. Локальные нормативные акты и иные документы, регламентирующие обработку персональных данных в Школе, разрабатываются с учетом положений Политики.</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1.3. Действие Политики распространяется на персональные данные, которые Школа обрабатывает с использованием и без использования средств автоматизации.</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1.4. В Политике используются следующие понятия:</w:t>
      </w:r>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персональные данные, разрешенные субъектом персональных данных для распространения, –</w:t>
      </w:r>
      <w:r w:rsidRPr="00DD28F1">
        <w:rPr>
          <w:rFonts w:ascii="Arial" w:hAnsi="Arial" w:cs="Arial"/>
          <w:color w:val="000000"/>
          <w:sz w:val="24"/>
          <w:szCs w:val="24"/>
        </w:rPr>
        <w:t> </w:t>
      </w:r>
      <w:r w:rsidRPr="00DD28F1">
        <w:rPr>
          <w:rFonts w:ascii="Arial" w:hAnsi="Arial" w:cs="Arial"/>
          <w:color w:val="000000"/>
          <w:sz w:val="24"/>
          <w:szCs w:val="24"/>
          <w:lang w:val="ru-RU"/>
        </w:rPr>
        <w:t>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(далее – Закон);</w:t>
      </w:r>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оператор персональных данных (оператор) – Школа –</w:t>
      </w:r>
      <w:r w:rsidRPr="00DD28F1">
        <w:rPr>
          <w:rFonts w:ascii="Arial" w:hAnsi="Arial" w:cs="Arial"/>
          <w:color w:val="000000"/>
          <w:sz w:val="24"/>
          <w:szCs w:val="24"/>
        </w:rPr>
        <w:t> </w:t>
      </w:r>
      <w:r w:rsidRPr="00DD28F1">
        <w:rPr>
          <w:rFonts w:ascii="Arial" w:hAnsi="Arial" w:cs="Arial"/>
          <w:color w:val="000000"/>
          <w:sz w:val="24"/>
          <w:szCs w:val="24"/>
          <w:lang w:val="ru-RU"/>
        </w:rPr>
        <w:t>юридическое лицо, самостоятельно или совместно с другими лицами организующее и (или) осуществляющее обработку персональных данных,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proofErr w:type="gramStart"/>
      <w:r w:rsidRPr="00DD28F1">
        <w:rPr>
          <w:rFonts w:ascii="Arial" w:hAnsi="Arial" w:cs="Arial"/>
          <w:color w:val="000000"/>
          <w:sz w:val="24"/>
          <w:szCs w:val="24"/>
          <w:lang w:val="ru-RU"/>
        </w:rPr>
        <w:t>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roofErr w:type="gramEnd"/>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автоматизированная обработка персональных данных – обработка персональных данных с помощью средств вычислительной техники;</w:t>
      </w:r>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lastRenderedPageBreak/>
        <w:t>распространение персональных данных – действия, направленные на раскрытие персональных данных неопределенному кругу лиц;</w:t>
      </w:r>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B22FB4" w:rsidRPr="00DD28F1" w:rsidRDefault="00C61FE1" w:rsidP="00DD28F1">
      <w:pPr>
        <w:numPr>
          <w:ilvl w:val="0"/>
          <w:numId w:val="1"/>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B22FB4" w:rsidRPr="00DD28F1" w:rsidRDefault="00C61FE1" w:rsidP="00DD28F1">
      <w:pPr>
        <w:numPr>
          <w:ilvl w:val="0"/>
          <w:numId w:val="1"/>
        </w:numPr>
        <w:spacing w:before="0" w:beforeAutospacing="0" w:after="0" w:afterAutospacing="0"/>
        <w:ind w:left="780" w:right="180"/>
        <w:jc w:val="both"/>
        <w:rPr>
          <w:rFonts w:ascii="Arial" w:hAnsi="Arial" w:cs="Arial"/>
          <w:color w:val="000000"/>
          <w:sz w:val="24"/>
          <w:szCs w:val="24"/>
          <w:lang w:val="ru-RU"/>
        </w:rPr>
      </w:pPr>
      <w:r w:rsidRPr="00DD28F1">
        <w:rPr>
          <w:rFonts w:ascii="Arial" w:hAnsi="Arial" w:cs="Arial"/>
          <w:color w:val="000000"/>
          <w:sz w:val="24"/>
          <w:szCs w:val="24"/>
          <w:lang w:val="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1.5. Школа как оператор персональных данных обязана:</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1.5.4. Блокировать или удалять неправомерно обрабатываемые, неточные персональные данные либо обеспечить их блокирование или удаление.</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1.5.5.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Школой и субъектом персональных данных.</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lastRenderedPageBreak/>
        <w:t>1.5.7. Принимать меры, необходимые и достаточные для обеспечения выполнения обязанностей, предусмотренных Законом и принятыми в соответствии с ним нормативными правовыми актами.</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1.6. Школа вправе:</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1.6.1. Самостоятельно определять состав и перечень мер, необходимых и достаточных для обеспечения выполнения обязанностей, предусмотренных Законом и принятыми в соответствии с ним нормативными правовыми актами, если иное не предусмотрено законодательством о персональных данных.</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1.6.2. Использовать персональные данные субъектов персональных данных без их согласия в случаях, предусмотренных законодательством.</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1.6.3. Предоставлять персональные данные субъектов персональных данных третьим лицам в случаях, предусмотренных законодательством.</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1.6.4.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Школы, обязано соблюдать принципы и правила обработки персональных данных, предусмотренные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1.7. Работники, совершеннолетние учащиеся, родители несовершеннолетних учащихся, иные субъекты персональных данных (далее - субъекты персональных данных) обязаны:</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1.7.1. В случаях, предусмотренных законодательством, предоставлять Школе достоверные персональные данные.</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1.7.2. При изменении персональных данных, обнаружении ошибок или неточностей в них незамедлительно сообщать об этом Школе.</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1.8. Субъекты персональных данных вправе:</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1.8.2. Требовать от Школы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1.8.3. Дополнить персональные данные оценочного характера заявлением, выражающим собственную точку зрения.</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1.8.4. Обжаловать действия или бездействие Школы в уполномоченном органе по защите прав субъектов персональных данных или в судебном порядке.</w:t>
      </w:r>
    </w:p>
    <w:p w:rsidR="00DD28F1" w:rsidRDefault="00DD28F1" w:rsidP="00DD28F1">
      <w:pPr>
        <w:spacing w:before="0" w:beforeAutospacing="0" w:after="0" w:afterAutospacing="0"/>
        <w:jc w:val="both"/>
        <w:rPr>
          <w:rFonts w:ascii="Arial" w:hAnsi="Arial" w:cs="Arial"/>
          <w:b/>
          <w:bCs/>
          <w:color w:val="000000"/>
          <w:sz w:val="24"/>
          <w:szCs w:val="24"/>
          <w:lang w:val="ru-RU"/>
        </w:rPr>
      </w:pP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b/>
          <w:bCs/>
          <w:color w:val="000000"/>
          <w:sz w:val="24"/>
          <w:szCs w:val="24"/>
          <w:lang w:val="ru-RU"/>
        </w:rPr>
        <w:t>2. Правовые основания обработки персональных данных</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2.1. Правовыми основаниями обработки персональных данных в Школе являются устав и нормативные правовые акты, для исполнения которых и в соответствии с которыми Школа осуществляет обработку персональных данных, в том числе:</w:t>
      </w:r>
    </w:p>
    <w:p w:rsidR="00B22FB4" w:rsidRPr="00DD28F1" w:rsidRDefault="00C61FE1" w:rsidP="00DD28F1">
      <w:pPr>
        <w:numPr>
          <w:ilvl w:val="0"/>
          <w:numId w:val="2"/>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Трудовой кодекс, иные нормативные правовые акты, содержащие нормы трудового права;</w:t>
      </w:r>
    </w:p>
    <w:p w:rsidR="00B22FB4" w:rsidRPr="00DD28F1" w:rsidRDefault="00C61FE1" w:rsidP="00DD28F1">
      <w:pPr>
        <w:numPr>
          <w:ilvl w:val="0"/>
          <w:numId w:val="2"/>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Бюджетный</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кодекс</w:t>
      </w:r>
      <w:proofErr w:type="spellEnd"/>
      <w:r w:rsidRPr="00DD28F1">
        <w:rPr>
          <w:rFonts w:ascii="Arial" w:hAnsi="Arial" w:cs="Arial"/>
          <w:color w:val="000000"/>
          <w:sz w:val="24"/>
          <w:szCs w:val="24"/>
        </w:rPr>
        <w:t>;</w:t>
      </w:r>
    </w:p>
    <w:p w:rsidR="00B22FB4" w:rsidRPr="00DD28F1" w:rsidRDefault="00C61FE1" w:rsidP="00DD28F1">
      <w:pPr>
        <w:numPr>
          <w:ilvl w:val="0"/>
          <w:numId w:val="2"/>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Налоговый</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кодекс</w:t>
      </w:r>
      <w:proofErr w:type="spellEnd"/>
      <w:r w:rsidRPr="00DD28F1">
        <w:rPr>
          <w:rFonts w:ascii="Arial" w:hAnsi="Arial" w:cs="Arial"/>
          <w:color w:val="000000"/>
          <w:sz w:val="24"/>
          <w:szCs w:val="24"/>
        </w:rPr>
        <w:t>;</w:t>
      </w:r>
    </w:p>
    <w:p w:rsidR="00B22FB4" w:rsidRPr="00DD28F1" w:rsidRDefault="00C61FE1" w:rsidP="00DD28F1">
      <w:pPr>
        <w:numPr>
          <w:ilvl w:val="0"/>
          <w:numId w:val="2"/>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Гражданский</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кодекс</w:t>
      </w:r>
      <w:proofErr w:type="spellEnd"/>
      <w:r w:rsidRPr="00DD28F1">
        <w:rPr>
          <w:rFonts w:ascii="Arial" w:hAnsi="Arial" w:cs="Arial"/>
          <w:color w:val="000000"/>
          <w:sz w:val="24"/>
          <w:szCs w:val="24"/>
        </w:rPr>
        <w:t>;</w:t>
      </w:r>
    </w:p>
    <w:p w:rsidR="00B22FB4" w:rsidRPr="00DD28F1" w:rsidRDefault="00C61FE1" w:rsidP="00DD28F1">
      <w:pPr>
        <w:numPr>
          <w:ilvl w:val="0"/>
          <w:numId w:val="2"/>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lastRenderedPageBreak/>
        <w:t>Семейный</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кодекс</w:t>
      </w:r>
      <w:proofErr w:type="spellEnd"/>
      <w:r w:rsidRPr="00DD28F1">
        <w:rPr>
          <w:rFonts w:ascii="Arial" w:hAnsi="Arial" w:cs="Arial"/>
          <w:color w:val="000000"/>
          <w:sz w:val="24"/>
          <w:szCs w:val="24"/>
        </w:rPr>
        <w:t>;</w:t>
      </w:r>
    </w:p>
    <w:p w:rsidR="00B22FB4" w:rsidRPr="00DD28F1" w:rsidRDefault="00C61FE1" w:rsidP="00DD28F1">
      <w:pPr>
        <w:numPr>
          <w:ilvl w:val="0"/>
          <w:numId w:val="2"/>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Федеральный закон от 29.12.2012 № 273-ФЗ «Об образовании в Российской Федерации» и принятые в соответствии с ним нормативные правовые акты;</w:t>
      </w:r>
    </w:p>
    <w:p w:rsidR="00B22FB4" w:rsidRPr="00DD28F1" w:rsidRDefault="00C61FE1" w:rsidP="00DD28F1">
      <w:pPr>
        <w:numPr>
          <w:ilvl w:val="0"/>
          <w:numId w:val="2"/>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социальное, пенсионное и страховое законодательство Российской Федерации;</w:t>
      </w:r>
    </w:p>
    <w:p w:rsidR="00B22FB4" w:rsidRPr="00DD28F1" w:rsidRDefault="00C61FE1" w:rsidP="00DD28F1">
      <w:pPr>
        <w:numPr>
          <w:ilvl w:val="0"/>
          <w:numId w:val="2"/>
        </w:numPr>
        <w:spacing w:before="0" w:beforeAutospacing="0" w:after="0" w:afterAutospacing="0"/>
        <w:ind w:left="780" w:right="180"/>
        <w:jc w:val="both"/>
        <w:rPr>
          <w:rFonts w:ascii="Arial" w:hAnsi="Arial" w:cs="Arial"/>
          <w:color w:val="000000"/>
          <w:sz w:val="24"/>
          <w:szCs w:val="24"/>
          <w:lang w:val="ru-RU"/>
        </w:rPr>
      </w:pPr>
      <w:r w:rsidRPr="00DD28F1">
        <w:rPr>
          <w:rFonts w:ascii="Arial" w:hAnsi="Arial" w:cs="Arial"/>
          <w:color w:val="000000"/>
          <w:sz w:val="24"/>
          <w:szCs w:val="24"/>
          <w:lang w:val="ru-RU"/>
        </w:rPr>
        <w:t>законодательство в сфере безопасности, в том числе антитеррористической защищенности.</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2.2. Правовыми основаниями обработки персональных данных в Школе 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персональных данных.</w:t>
      </w:r>
    </w:p>
    <w:p w:rsidR="00DD28F1" w:rsidRDefault="00DD28F1" w:rsidP="00DD28F1">
      <w:pPr>
        <w:spacing w:before="0" w:beforeAutospacing="0" w:after="0" w:afterAutospacing="0"/>
        <w:jc w:val="both"/>
        <w:rPr>
          <w:rFonts w:ascii="Arial" w:hAnsi="Arial" w:cs="Arial"/>
          <w:b/>
          <w:bCs/>
          <w:color w:val="000000"/>
          <w:sz w:val="24"/>
          <w:szCs w:val="24"/>
          <w:lang w:val="ru-RU"/>
        </w:rPr>
      </w:pP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b/>
          <w:bCs/>
          <w:color w:val="000000"/>
          <w:sz w:val="24"/>
          <w:szCs w:val="24"/>
          <w:lang w:val="ru-RU"/>
        </w:rPr>
        <w:t>3.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980"/>
        <w:gridCol w:w="5191"/>
        <w:gridCol w:w="141"/>
        <w:gridCol w:w="2865"/>
      </w:tblGrid>
      <w:tr w:rsidR="00B22FB4" w:rsidRPr="00DD28F1" w:rsidTr="00FC266D">
        <w:tc>
          <w:tcPr>
            <w:tcW w:w="917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b/>
                <w:bCs/>
                <w:color w:val="000000"/>
                <w:sz w:val="24"/>
                <w:szCs w:val="24"/>
                <w:lang w:val="ru-RU"/>
              </w:rPr>
              <w:t>1. Цель обработки: организация образовательной деятельности по образовательным программам начального общего, основного общего и среднего общего образования, дополнительным общеобразовательным программам</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Категории</w:t>
            </w:r>
            <w:proofErr w:type="spellEnd"/>
            <w:r w:rsidRPr="00DD28F1">
              <w:rPr>
                <w:rFonts w:ascii="Arial" w:hAnsi="Arial" w:cs="Arial"/>
                <w:sz w:val="24"/>
                <w:szCs w:val="24"/>
              </w:rPr>
              <w:br/>
            </w:r>
            <w:proofErr w:type="spellStart"/>
            <w:r w:rsidRPr="00DD28F1">
              <w:rPr>
                <w:rFonts w:ascii="Arial" w:hAnsi="Arial" w:cs="Arial"/>
                <w:color w:val="000000"/>
                <w:sz w:val="24"/>
                <w:szCs w:val="24"/>
              </w:rPr>
              <w:t>данных</w:t>
            </w:r>
            <w:proofErr w:type="spellEnd"/>
          </w:p>
        </w:tc>
        <w:tc>
          <w:tcPr>
            <w:tcW w:w="5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tabs>
                <w:tab w:val="left" w:pos="670"/>
              </w:tabs>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Персональные</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данные</w:t>
            </w:r>
            <w:proofErr w:type="spellEnd"/>
          </w:p>
        </w:tc>
        <w:tc>
          <w:tcPr>
            <w:tcW w:w="300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Специальные</w:t>
            </w:r>
            <w:proofErr w:type="spellEnd"/>
            <w:r w:rsidRPr="00DD28F1">
              <w:rPr>
                <w:rFonts w:ascii="Arial" w:hAnsi="Arial" w:cs="Arial"/>
                <w:sz w:val="24"/>
                <w:szCs w:val="24"/>
              </w:rPr>
              <w:br/>
            </w:r>
            <w:proofErr w:type="spellStart"/>
            <w:r w:rsidRPr="00DD28F1">
              <w:rPr>
                <w:rFonts w:ascii="Arial" w:hAnsi="Arial" w:cs="Arial"/>
                <w:color w:val="000000"/>
                <w:sz w:val="24"/>
                <w:szCs w:val="24"/>
              </w:rPr>
              <w:t>данные</w:t>
            </w:r>
            <w:proofErr w:type="spellEnd"/>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Перечень</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данных</w:t>
            </w:r>
            <w:proofErr w:type="spellEnd"/>
          </w:p>
        </w:tc>
        <w:tc>
          <w:tcPr>
            <w:tcW w:w="5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numPr>
                <w:ilvl w:val="0"/>
                <w:numId w:val="3"/>
              </w:numPr>
              <w:tabs>
                <w:tab w:val="clear" w:pos="720"/>
                <w:tab w:val="left" w:pos="13"/>
                <w:tab w:val="num" w:pos="296"/>
                <w:tab w:val="left" w:pos="805"/>
              </w:tabs>
              <w:spacing w:before="0" w:beforeAutospacing="0" w:after="0" w:afterAutospacing="0"/>
              <w:ind w:left="13" w:right="180" w:hanging="13"/>
              <w:contextualSpacing/>
              <w:jc w:val="both"/>
              <w:rPr>
                <w:rFonts w:ascii="Arial" w:hAnsi="Arial" w:cs="Arial"/>
                <w:color w:val="000000"/>
                <w:sz w:val="24"/>
                <w:szCs w:val="24"/>
              </w:rPr>
            </w:pPr>
            <w:proofErr w:type="spellStart"/>
            <w:r w:rsidRPr="00DD28F1">
              <w:rPr>
                <w:rFonts w:ascii="Arial" w:hAnsi="Arial" w:cs="Arial"/>
                <w:color w:val="000000"/>
                <w:sz w:val="24"/>
                <w:szCs w:val="24"/>
              </w:rPr>
              <w:t>фамилия</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имя</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отчество</w:t>
            </w:r>
            <w:proofErr w:type="spellEnd"/>
            <w:r w:rsidRPr="00DD28F1">
              <w:rPr>
                <w:rFonts w:ascii="Arial" w:hAnsi="Arial" w:cs="Arial"/>
                <w:color w:val="000000"/>
                <w:sz w:val="24"/>
                <w:szCs w:val="24"/>
              </w:rPr>
              <w:t>;</w:t>
            </w:r>
          </w:p>
          <w:p w:rsidR="00B22FB4" w:rsidRPr="00DD28F1" w:rsidRDefault="00C61FE1" w:rsidP="00DD28F1">
            <w:pPr>
              <w:numPr>
                <w:ilvl w:val="0"/>
                <w:numId w:val="3"/>
              </w:numPr>
              <w:tabs>
                <w:tab w:val="left" w:pos="13"/>
                <w:tab w:val="left" w:pos="670"/>
                <w:tab w:val="left" w:pos="805"/>
              </w:tabs>
              <w:spacing w:before="0" w:beforeAutospacing="0" w:after="0" w:afterAutospacing="0"/>
              <w:ind w:left="13" w:right="180" w:hanging="13"/>
              <w:contextualSpacing/>
              <w:jc w:val="both"/>
              <w:rPr>
                <w:rFonts w:ascii="Arial" w:hAnsi="Arial" w:cs="Arial"/>
                <w:color w:val="000000"/>
                <w:sz w:val="24"/>
                <w:szCs w:val="24"/>
              </w:rPr>
            </w:pPr>
            <w:proofErr w:type="spellStart"/>
            <w:r w:rsidRPr="00DD28F1">
              <w:rPr>
                <w:rFonts w:ascii="Arial" w:hAnsi="Arial" w:cs="Arial"/>
                <w:color w:val="000000"/>
                <w:sz w:val="24"/>
                <w:szCs w:val="24"/>
              </w:rPr>
              <w:t>пол</w:t>
            </w:r>
            <w:proofErr w:type="spellEnd"/>
            <w:r w:rsidRPr="00DD28F1">
              <w:rPr>
                <w:rFonts w:ascii="Arial" w:hAnsi="Arial" w:cs="Arial"/>
                <w:color w:val="000000"/>
                <w:sz w:val="24"/>
                <w:szCs w:val="24"/>
              </w:rPr>
              <w:t>;</w:t>
            </w:r>
          </w:p>
          <w:p w:rsidR="00B22FB4" w:rsidRPr="00DD28F1" w:rsidRDefault="00C61FE1" w:rsidP="00DD28F1">
            <w:pPr>
              <w:numPr>
                <w:ilvl w:val="0"/>
                <w:numId w:val="3"/>
              </w:numPr>
              <w:tabs>
                <w:tab w:val="left" w:pos="13"/>
                <w:tab w:val="left" w:pos="670"/>
                <w:tab w:val="left" w:pos="805"/>
              </w:tabs>
              <w:spacing w:before="0" w:beforeAutospacing="0" w:after="0" w:afterAutospacing="0"/>
              <w:ind w:left="13" w:right="180" w:hanging="13"/>
              <w:contextualSpacing/>
              <w:jc w:val="both"/>
              <w:rPr>
                <w:rFonts w:ascii="Arial" w:hAnsi="Arial" w:cs="Arial"/>
                <w:color w:val="000000"/>
                <w:sz w:val="24"/>
                <w:szCs w:val="24"/>
              </w:rPr>
            </w:pPr>
            <w:proofErr w:type="spellStart"/>
            <w:r w:rsidRPr="00DD28F1">
              <w:rPr>
                <w:rFonts w:ascii="Arial" w:hAnsi="Arial" w:cs="Arial"/>
                <w:color w:val="000000"/>
                <w:sz w:val="24"/>
                <w:szCs w:val="24"/>
              </w:rPr>
              <w:t>гражданство</w:t>
            </w:r>
            <w:proofErr w:type="spellEnd"/>
            <w:r w:rsidRPr="00DD28F1">
              <w:rPr>
                <w:rFonts w:ascii="Arial" w:hAnsi="Arial" w:cs="Arial"/>
                <w:color w:val="000000"/>
                <w:sz w:val="24"/>
                <w:szCs w:val="24"/>
              </w:rPr>
              <w:t>;</w:t>
            </w:r>
          </w:p>
          <w:p w:rsidR="00B22FB4" w:rsidRPr="00DD28F1" w:rsidRDefault="00C61FE1" w:rsidP="00DD28F1">
            <w:pPr>
              <w:numPr>
                <w:ilvl w:val="0"/>
                <w:numId w:val="3"/>
              </w:numPr>
              <w:tabs>
                <w:tab w:val="left" w:pos="13"/>
                <w:tab w:val="left" w:pos="670"/>
                <w:tab w:val="left" w:pos="805"/>
              </w:tabs>
              <w:spacing w:before="0" w:beforeAutospacing="0" w:after="0" w:afterAutospacing="0"/>
              <w:ind w:left="13" w:right="180" w:hanging="13"/>
              <w:contextualSpacing/>
              <w:jc w:val="both"/>
              <w:rPr>
                <w:rFonts w:ascii="Arial" w:hAnsi="Arial" w:cs="Arial"/>
                <w:color w:val="000000"/>
                <w:sz w:val="24"/>
                <w:szCs w:val="24"/>
              </w:rPr>
            </w:pPr>
            <w:proofErr w:type="spellStart"/>
            <w:r w:rsidRPr="00DD28F1">
              <w:rPr>
                <w:rFonts w:ascii="Arial" w:hAnsi="Arial" w:cs="Arial"/>
                <w:color w:val="000000"/>
                <w:sz w:val="24"/>
                <w:szCs w:val="24"/>
              </w:rPr>
              <w:t>дата</w:t>
            </w:r>
            <w:proofErr w:type="spellEnd"/>
            <w:r w:rsidRPr="00DD28F1">
              <w:rPr>
                <w:rFonts w:ascii="Arial" w:hAnsi="Arial" w:cs="Arial"/>
                <w:color w:val="000000"/>
                <w:sz w:val="24"/>
                <w:szCs w:val="24"/>
              </w:rPr>
              <w:t xml:space="preserve"> и </w:t>
            </w:r>
            <w:proofErr w:type="spellStart"/>
            <w:r w:rsidRPr="00DD28F1">
              <w:rPr>
                <w:rFonts w:ascii="Arial" w:hAnsi="Arial" w:cs="Arial"/>
                <w:color w:val="000000"/>
                <w:sz w:val="24"/>
                <w:szCs w:val="24"/>
              </w:rPr>
              <w:t>место</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рождения</w:t>
            </w:r>
            <w:proofErr w:type="spellEnd"/>
            <w:r w:rsidRPr="00DD28F1">
              <w:rPr>
                <w:rFonts w:ascii="Arial" w:hAnsi="Arial" w:cs="Arial"/>
                <w:color w:val="000000"/>
                <w:sz w:val="24"/>
                <w:szCs w:val="24"/>
              </w:rPr>
              <w:t>;</w:t>
            </w:r>
          </w:p>
          <w:p w:rsidR="00B22FB4" w:rsidRPr="00DD28F1" w:rsidRDefault="00C61FE1" w:rsidP="00DD28F1">
            <w:pPr>
              <w:numPr>
                <w:ilvl w:val="0"/>
                <w:numId w:val="3"/>
              </w:numPr>
              <w:tabs>
                <w:tab w:val="left" w:pos="13"/>
                <w:tab w:val="left" w:pos="670"/>
                <w:tab w:val="left" w:pos="805"/>
              </w:tabs>
              <w:spacing w:before="0" w:beforeAutospacing="0" w:after="0" w:afterAutospacing="0"/>
              <w:ind w:left="13" w:right="180" w:hanging="13"/>
              <w:contextualSpacing/>
              <w:jc w:val="both"/>
              <w:rPr>
                <w:rFonts w:ascii="Arial" w:hAnsi="Arial" w:cs="Arial"/>
                <w:color w:val="000000"/>
                <w:sz w:val="24"/>
                <w:szCs w:val="24"/>
              </w:rPr>
            </w:pPr>
            <w:proofErr w:type="spellStart"/>
            <w:r w:rsidRPr="00DD28F1">
              <w:rPr>
                <w:rFonts w:ascii="Arial" w:hAnsi="Arial" w:cs="Arial"/>
                <w:color w:val="000000"/>
                <w:sz w:val="24"/>
                <w:szCs w:val="24"/>
              </w:rPr>
              <w:t>изображение</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фотография</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видео</w:t>
            </w:r>
            <w:proofErr w:type="spellEnd"/>
            <w:r w:rsidRPr="00DD28F1">
              <w:rPr>
                <w:rFonts w:ascii="Arial" w:hAnsi="Arial" w:cs="Arial"/>
                <w:color w:val="000000"/>
                <w:sz w:val="24"/>
                <w:szCs w:val="24"/>
              </w:rPr>
              <w:t>);</w:t>
            </w:r>
          </w:p>
          <w:p w:rsidR="00B22FB4" w:rsidRPr="00DD28F1" w:rsidRDefault="00DD28F1" w:rsidP="00DD28F1">
            <w:pPr>
              <w:tabs>
                <w:tab w:val="left" w:pos="13"/>
                <w:tab w:val="left" w:pos="670"/>
                <w:tab w:val="left" w:pos="805"/>
              </w:tabs>
              <w:spacing w:before="0" w:beforeAutospacing="0" w:after="0" w:afterAutospacing="0"/>
              <w:ind w:right="180"/>
              <w:contextualSpacing/>
              <w:jc w:val="both"/>
              <w:rPr>
                <w:rFonts w:ascii="Arial" w:hAnsi="Arial" w:cs="Arial"/>
                <w:color w:val="000000"/>
                <w:sz w:val="24"/>
                <w:szCs w:val="24"/>
              </w:rPr>
            </w:pPr>
            <w:r>
              <w:rPr>
                <w:rFonts w:ascii="Arial" w:hAnsi="Arial" w:cs="Arial"/>
                <w:color w:val="000000"/>
                <w:sz w:val="24"/>
                <w:szCs w:val="24"/>
                <w:lang w:val="ru-RU"/>
              </w:rPr>
              <w:t>-</w:t>
            </w:r>
            <w:proofErr w:type="spellStart"/>
            <w:r w:rsidR="00C61FE1" w:rsidRPr="00DD28F1">
              <w:rPr>
                <w:rFonts w:ascii="Arial" w:hAnsi="Arial" w:cs="Arial"/>
                <w:color w:val="000000"/>
                <w:sz w:val="24"/>
                <w:szCs w:val="24"/>
              </w:rPr>
              <w:t>паспортные</w:t>
            </w:r>
            <w:proofErr w:type="spellEnd"/>
            <w:r w:rsidR="00C61FE1" w:rsidRPr="00DD28F1">
              <w:rPr>
                <w:rFonts w:ascii="Arial" w:hAnsi="Arial" w:cs="Arial"/>
                <w:color w:val="000000"/>
                <w:sz w:val="24"/>
                <w:szCs w:val="24"/>
              </w:rPr>
              <w:t xml:space="preserve"> </w:t>
            </w:r>
            <w:proofErr w:type="spellStart"/>
            <w:r w:rsidR="00C61FE1" w:rsidRPr="00DD28F1">
              <w:rPr>
                <w:rFonts w:ascii="Arial" w:hAnsi="Arial" w:cs="Arial"/>
                <w:color w:val="000000"/>
                <w:sz w:val="24"/>
                <w:szCs w:val="24"/>
              </w:rPr>
              <w:t>данные</w:t>
            </w:r>
            <w:proofErr w:type="spellEnd"/>
            <w:r w:rsidR="00C61FE1" w:rsidRPr="00DD28F1">
              <w:rPr>
                <w:rFonts w:ascii="Arial" w:hAnsi="Arial" w:cs="Arial"/>
                <w:color w:val="000000"/>
                <w:sz w:val="24"/>
                <w:szCs w:val="24"/>
              </w:rPr>
              <w:t>;</w:t>
            </w:r>
          </w:p>
          <w:p w:rsidR="00B22FB4" w:rsidRPr="00DD28F1" w:rsidRDefault="00DD28F1" w:rsidP="00DD28F1">
            <w:pPr>
              <w:tabs>
                <w:tab w:val="left" w:pos="13"/>
                <w:tab w:val="left" w:pos="670"/>
                <w:tab w:val="left" w:pos="805"/>
              </w:tabs>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00C61FE1" w:rsidRPr="00DD28F1">
              <w:rPr>
                <w:rFonts w:ascii="Arial" w:hAnsi="Arial" w:cs="Arial"/>
                <w:color w:val="000000"/>
                <w:sz w:val="24"/>
                <w:szCs w:val="24"/>
                <w:lang w:val="ru-RU"/>
              </w:rPr>
              <w:t>адрес регистрации по месту жительства;</w:t>
            </w:r>
          </w:p>
          <w:p w:rsidR="00B22FB4" w:rsidRPr="00DD28F1" w:rsidRDefault="00DD28F1" w:rsidP="00DD28F1">
            <w:pPr>
              <w:tabs>
                <w:tab w:val="left" w:pos="13"/>
                <w:tab w:val="left" w:pos="670"/>
                <w:tab w:val="left" w:pos="805"/>
              </w:tabs>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00C61FE1" w:rsidRPr="00DD28F1">
              <w:rPr>
                <w:rFonts w:ascii="Arial" w:hAnsi="Arial" w:cs="Arial"/>
                <w:color w:val="000000"/>
                <w:sz w:val="24"/>
                <w:szCs w:val="24"/>
                <w:lang w:val="ru-RU"/>
              </w:rPr>
              <w:t>адрес фактического проживания;</w:t>
            </w:r>
          </w:p>
          <w:p w:rsidR="00B22FB4" w:rsidRPr="00DD28F1" w:rsidRDefault="00DD28F1" w:rsidP="00DD28F1">
            <w:pPr>
              <w:tabs>
                <w:tab w:val="left" w:pos="13"/>
                <w:tab w:val="left" w:pos="670"/>
                <w:tab w:val="left" w:pos="805"/>
              </w:tabs>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00C61FE1" w:rsidRPr="00DD28F1">
              <w:rPr>
                <w:rFonts w:ascii="Arial" w:hAnsi="Arial" w:cs="Arial"/>
                <w:color w:val="000000"/>
                <w:sz w:val="24"/>
                <w:szCs w:val="24"/>
                <w:lang w:val="ru-RU"/>
              </w:rPr>
              <w:t>контактные данные;</w:t>
            </w:r>
          </w:p>
          <w:p w:rsidR="00B22FB4" w:rsidRPr="00DD28F1" w:rsidRDefault="00DD28F1" w:rsidP="00DD28F1">
            <w:pPr>
              <w:tabs>
                <w:tab w:val="left" w:pos="13"/>
                <w:tab w:val="left" w:pos="670"/>
                <w:tab w:val="left" w:pos="805"/>
              </w:tabs>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00C61FE1" w:rsidRPr="00DD28F1">
              <w:rPr>
                <w:rFonts w:ascii="Arial" w:hAnsi="Arial" w:cs="Arial"/>
                <w:color w:val="000000"/>
                <w:sz w:val="24"/>
                <w:szCs w:val="24"/>
                <w:lang w:val="ru-RU"/>
              </w:rPr>
              <w:t>индивидуальный номер налогоплательщика;</w:t>
            </w:r>
          </w:p>
          <w:p w:rsidR="00B22FB4" w:rsidRPr="00DD28F1" w:rsidRDefault="00DD28F1" w:rsidP="00DD28F1">
            <w:pPr>
              <w:tabs>
                <w:tab w:val="left" w:pos="13"/>
                <w:tab w:val="left" w:pos="670"/>
                <w:tab w:val="left" w:pos="805"/>
              </w:tabs>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00C61FE1" w:rsidRPr="00DD28F1">
              <w:rPr>
                <w:rFonts w:ascii="Arial" w:hAnsi="Arial" w:cs="Arial"/>
                <w:color w:val="000000"/>
                <w:sz w:val="24"/>
                <w:szCs w:val="24"/>
                <w:lang w:val="ru-RU"/>
              </w:rPr>
              <w:t>страховой номер индивидуального лицевого счета (СНИЛС);</w:t>
            </w:r>
          </w:p>
          <w:p w:rsidR="00B22FB4" w:rsidRPr="00DD28F1" w:rsidRDefault="00DD28F1" w:rsidP="00DD28F1">
            <w:pPr>
              <w:tabs>
                <w:tab w:val="left" w:pos="13"/>
                <w:tab w:val="left" w:pos="670"/>
                <w:tab w:val="left" w:pos="805"/>
              </w:tabs>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00C61FE1" w:rsidRPr="00DD28F1">
              <w:rPr>
                <w:rFonts w:ascii="Arial" w:hAnsi="Arial" w:cs="Arial"/>
                <w:color w:val="000000"/>
                <w:sz w:val="24"/>
                <w:szCs w:val="24"/>
                <w:lang w:val="ru-RU"/>
              </w:rPr>
              <w:t>сведения об успеваемости обучающегося и другие сведения, образующиеся в процессе реализации образовательной программы;</w:t>
            </w:r>
          </w:p>
          <w:p w:rsidR="00B22FB4" w:rsidRPr="00DD28F1" w:rsidRDefault="00DD28F1" w:rsidP="00DD28F1">
            <w:pPr>
              <w:tabs>
                <w:tab w:val="left" w:pos="13"/>
                <w:tab w:val="left" w:pos="670"/>
                <w:tab w:val="left" w:pos="805"/>
              </w:tabs>
              <w:spacing w:before="0" w:beforeAutospacing="0" w:after="0" w:afterAutospacing="0"/>
              <w:ind w:right="180"/>
              <w:jc w:val="both"/>
              <w:rPr>
                <w:rFonts w:ascii="Arial" w:hAnsi="Arial" w:cs="Arial"/>
                <w:color w:val="000000"/>
                <w:sz w:val="24"/>
                <w:szCs w:val="24"/>
                <w:lang w:val="ru-RU"/>
              </w:rPr>
            </w:pPr>
            <w:r>
              <w:rPr>
                <w:rFonts w:ascii="Arial" w:hAnsi="Arial" w:cs="Arial"/>
                <w:color w:val="000000"/>
                <w:sz w:val="24"/>
                <w:szCs w:val="24"/>
                <w:lang w:val="ru-RU"/>
              </w:rPr>
              <w:t>-</w:t>
            </w:r>
            <w:r w:rsidR="00C61FE1" w:rsidRPr="00DD28F1">
              <w:rPr>
                <w:rFonts w:ascii="Arial" w:hAnsi="Arial" w:cs="Arial"/>
                <w:color w:val="000000"/>
                <w:sz w:val="24"/>
                <w:szCs w:val="24"/>
                <w:lang w:val="ru-RU"/>
              </w:rPr>
              <w:t>иные персональные данные, предоставляемые физическими лицами, необходимые для заключения и исполнения договоров, исполнения норм законодательства в сфере образования</w:t>
            </w:r>
          </w:p>
        </w:tc>
        <w:tc>
          <w:tcPr>
            <w:tcW w:w="300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Сведения</w:t>
            </w:r>
            <w:proofErr w:type="spellEnd"/>
            <w:r w:rsidRPr="00DD28F1">
              <w:rPr>
                <w:rFonts w:ascii="Arial" w:hAnsi="Arial" w:cs="Arial"/>
                <w:color w:val="000000"/>
                <w:sz w:val="24"/>
                <w:szCs w:val="24"/>
              </w:rPr>
              <w:t xml:space="preserve"> о </w:t>
            </w:r>
            <w:proofErr w:type="spellStart"/>
            <w:r w:rsidRPr="00DD28F1">
              <w:rPr>
                <w:rFonts w:ascii="Arial" w:hAnsi="Arial" w:cs="Arial"/>
                <w:color w:val="000000"/>
                <w:sz w:val="24"/>
                <w:szCs w:val="24"/>
              </w:rPr>
              <w:t>состоянии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здоровья</w:t>
            </w:r>
            <w:proofErr w:type="spellEnd"/>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Катего</w:t>
            </w:r>
            <w:r w:rsidRPr="00DD28F1">
              <w:rPr>
                <w:rFonts w:ascii="Arial" w:hAnsi="Arial" w:cs="Arial"/>
                <w:color w:val="000000"/>
                <w:sz w:val="24"/>
                <w:szCs w:val="24"/>
              </w:rPr>
              <w:lastRenderedPageBreak/>
              <w:t>рии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субъектов</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lastRenderedPageBreak/>
              <w:t>Обучающиеся, их родители (законные представители)</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lastRenderedPageBreak/>
              <w:t>Способы</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обработки</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Автоматизированная обработка и без средств автоматизации, в том числе:</w:t>
            </w:r>
          </w:p>
          <w:p w:rsidR="00B22FB4" w:rsidRPr="00DD28F1" w:rsidRDefault="00C61FE1" w:rsidP="00DD28F1">
            <w:pPr>
              <w:numPr>
                <w:ilvl w:val="0"/>
                <w:numId w:val="4"/>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B22FB4" w:rsidRPr="00DD28F1" w:rsidRDefault="00C61FE1" w:rsidP="00DD28F1">
            <w:pPr>
              <w:numPr>
                <w:ilvl w:val="0"/>
                <w:numId w:val="4"/>
              </w:numPr>
              <w:spacing w:before="0" w:beforeAutospacing="0" w:after="0" w:afterAutospacing="0"/>
              <w:ind w:left="780" w:right="180"/>
              <w:jc w:val="both"/>
              <w:rPr>
                <w:rFonts w:ascii="Arial" w:hAnsi="Arial" w:cs="Arial"/>
                <w:color w:val="000000"/>
                <w:sz w:val="24"/>
                <w:szCs w:val="24"/>
                <w:lang w:val="ru-RU"/>
              </w:rPr>
            </w:pPr>
            <w:r w:rsidRPr="00DD28F1">
              <w:rPr>
                <w:rFonts w:ascii="Arial" w:hAnsi="Arial" w:cs="Arial"/>
                <w:color w:val="000000"/>
                <w:sz w:val="24"/>
                <w:szCs w:val="24"/>
                <w:lang w:val="ru-RU"/>
              </w:rPr>
              <w:t xml:space="preserve">внесения персональных данных в журналы, реестры и информационные </w:t>
            </w:r>
            <w:proofErr w:type="gramStart"/>
            <w:r w:rsidRPr="00DD28F1">
              <w:rPr>
                <w:rFonts w:ascii="Arial" w:hAnsi="Arial" w:cs="Arial"/>
                <w:color w:val="000000"/>
                <w:sz w:val="24"/>
                <w:szCs w:val="24"/>
                <w:lang w:val="ru-RU"/>
              </w:rPr>
              <w:t>системы</w:t>
            </w:r>
            <w:proofErr w:type="gramEnd"/>
            <w:r w:rsidRPr="00DD28F1">
              <w:rPr>
                <w:rFonts w:ascii="Arial" w:hAnsi="Arial" w:cs="Arial"/>
                <w:color w:val="000000"/>
                <w:sz w:val="24"/>
                <w:szCs w:val="24"/>
                <w:lang w:val="ru-RU"/>
              </w:rPr>
              <w:t xml:space="preserve"> и документы Школы.</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Сроки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обработки</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течение срока реализации образовательной программы</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Сроки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хранения</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Порядок</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уничтожения</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r w:rsidR="00B22FB4" w:rsidRPr="00DD28F1" w:rsidTr="00FC266D">
        <w:tc>
          <w:tcPr>
            <w:tcW w:w="917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b/>
                <w:bCs/>
                <w:color w:val="000000"/>
                <w:sz w:val="24"/>
                <w:szCs w:val="24"/>
                <w:lang w:val="ru-RU"/>
              </w:rPr>
              <w:t>2. Цель обработки: выполнения функций и полномочий работодателя в трудовых отношениях, в том числе обязанностей по охране труда</w:t>
            </w:r>
          </w:p>
        </w:tc>
      </w:tr>
      <w:tr w:rsidR="00FC266D"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266D" w:rsidRPr="00DD28F1" w:rsidRDefault="00FC266D"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Категории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данных</w:t>
            </w:r>
            <w:proofErr w:type="spellEnd"/>
          </w:p>
        </w:tc>
        <w:tc>
          <w:tcPr>
            <w:tcW w:w="53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266D" w:rsidRPr="00DD28F1" w:rsidRDefault="00FC266D"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Персональные</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данные</w:t>
            </w:r>
            <w:proofErr w:type="spellEnd"/>
          </w:p>
        </w:tc>
        <w:tc>
          <w:tcPr>
            <w:tcW w:w="28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266D" w:rsidRPr="00DD28F1" w:rsidRDefault="00FC266D"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Специальные</w:t>
            </w:r>
            <w:proofErr w:type="spellEnd"/>
            <w:r w:rsidRPr="00DD28F1">
              <w:rPr>
                <w:rFonts w:ascii="Arial" w:hAnsi="Arial" w:cs="Arial"/>
                <w:sz w:val="24"/>
                <w:szCs w:val="24"/>
              </w:rPr>
              <w:br/>
            </w:r>
            <w:proofErr w:type="spellStart"/>
            <w:r w:rsidRPr="00DD28F1">
              <w:rPr>
                <w:rFonts w:ascii="Arial" w:hAnsi="Arial" w:cs="Arial"/>
                <w:color w:val="000000"/>
                <w:sz w:val="24"/>
                <w:szCs w:val="24"/>
              </w:rPr>
              <w:t>персональные</w:t>
            </w:r>
            <w:proofErr w:type="spellEnd"/>
            <w:r w:rsidRPr="00DD28F1">
              <w:rPr>
                <w:rFonts w:ascii="Arial" w:hAnsi="Arial" w:cs="Arial"/>
                <w:sz w:val="24"/>
                <w:szCs w:val="24"/>
              </w:rPr>
              <w:br/>
            </w:r>
            <w:proofErr w:type="spellStart"/>
            <w:r w:rsidRPr="00DD28F1">
              <w:rPr>
                <w:rFonts w:ascii="Arial" w:hAnsi="Arial" w:cs="Arial"/>
                <w:color w:val="000000"/>
                <w:sz w:val="24"/>
                <w:szCs w:val="24"/>
              </w:rPr>
              <w:t>данные</w:t>
            </w:r>
            <w:proofErr w:type="spellEnd"/>
          </w:p>
        </w:tc>
      </w:tr>
      <w:tr w:rsidR="00FC266D"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266D" w:rsidRPr="00DD28F1" w:rsidRDefault="00FC266D"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Перечень</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данных</w:t>
            </w:r>
            <w:proofErr w:type="spellEnd"/>
          </w:p>
        </w:tc>
        <w:tc>
          <w:tcPr>
            <w:tcW w:w="53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фамилия, имя, отчество;</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пол;</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гражданство;</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дата и место рождения;</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изображение (фотография);</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паспортные данные;</w:t>
            </w:r>
          </w:p>
          <w:p w:rsidR="00FC266D" w:rsidRPr="00DD28F1"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DD28F1">
              <w:rPr>
                <w:rFonts w:ascii="Arial" w:hAnsi="Arial" w:cs="Arial"/>
                <w:color w:val="000000"/>
                <w:sz w:val="24"/>
                <w:szCs w:val="24"/>
                <w:lang w:val="ru-RU"/>
              </w:rPr>
              <w:t>адрес регистрации по месту жительства;</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адрес фактического проживания;</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контактные данные;</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индивидуальный номер налогоплательщика;</w:t>
            </w:r>
          </w:p>
          <w:p w:rsidR="00FC266D" w:rsidRPr="00DD28F1"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DD28F1">
              <w:rPr>
                <w:rFonts w:ascii="Arial" w:hAnsi="Arial" w:cs="Arial"/>
                <w:color w:val="000000"/>
                <w:sz w:val="24"/>
                <w:szCs w:val="24"/>
                <w:lang w:val="ru-RU"/>
              </w:rPr>
              <w:t>страховой номер индивидуального лицевого счета (СНИЛС);</w:t>
            </w:r>
          </w:p>
          <w:p w:rsidR="00FC266D" w:rsidRPr="00DD28F1"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DD28F1">
              <w:rPr>
                <w:rFonts w:ascii="Arial" w:hAnsi="Arial" w:cs="Arial"/>
                <w:color w:val="000000"/>
                <w:sz w:val="24"/>
                <w:szCs w:val="24"/>
                <w:lang w:val="ru-RU"/>
              </w:rPr>
              <w:t>сведения об образовании, квалификации, профессиональной подготовке и повышении квалификации;</w:t>
            </w:r>
          </w:p>
          <w:p w:rsidR="00FC266D" w:rsidRPr="00DD28F1"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DD28F1">
              <w:rPr>
                <w:rFonts w:ascii="Arial" w:hAnsi="Arial" w:cs="Arial"/>
                <w:color w:val="000000"/>
                <w:sz w:val="24"/>
                <w:szCs w:val="24"/>
                <w:lang w:val="ru-RU"/>
              </w:rPr>
              <w:t>семейное положение, наличие детей, родственные связи;</w:t>
            </w:r>
          </w:p>
          <w:p w:rsidR="00FC266D" w:rsidRPr="00DD28F1"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DD28F1">
              <w:rPr>
                <w:rFonts w:ascii="Arial" w:hAnsi="Arial" w:cs="Arial"/>
                <w:color w:val="000000"/>
                <w:sz w:val="24"/>
                <w:szCs w:val="24"/>
                <w:lang w:val="ru-RU"/>
              </w:rPr>
              <w:t xml:space="preserve">сведения о трудовой деятельности, в том числе наличие поощрений, награждений и </w:t>
            </w:r>
            <w:r w:rsidRPr="00DD28F1">
              <w:rPr>
                <w:rFonts w:ascii="Arial" w:hAnsi="Arial" w:cs="Arial"/>
                <w:color w:val="000000"/>
                <w:sz w:val="24"/>
                <w:szCs w:val="24"/>
                <w:lang w:val="ru-RU"/>
              </w:rPr>
              <w:lastRenderedPageBreak/>
              <w:t>(или) дисциплинарных взысканий;</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данные о регистрации брака;</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сведения о воинском учете;</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сведения об инвалидности;</w:t>
            </w:r>
          </w:p>
          <w:p w:rsidR="00FC266D" w:rsidRPr="00FC266D"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FC266D">
              <w:rPr>
                <w:rFonts w:ascii="Arial" w:hAnsi="Arial" w:cs="Arial"/>
                <w:color w:val="000000"/>
                <w:sz w:val="24"/>
                <w:szCs w:val="24"/>
                <w:lang w:val="ru-RU"/>
              </w:rPr>
              <w:t>сведения об удержании алиментов;</w:t>
            </w:r>
          </w:p>
          <w:p w:rsidR="00FC266D" w:rsidRPr="00DD28F1" w:rsidRDefault="00FC266D" w:rsidP="00FC266D">
            <w:pPr>
              <w:spacing w:before="0" w:beforeAutospacing="0" w:after="0" w:afterAutospacing="0"/>
              <w:ind w:right="180"/>
              <w:contextualSpacing/>
              <w:jc w:val="both"/>
              <w:rPr>
                <w:rFonts w:ascii="Arial" w:hAnsi="Arial" w:cs="Arial"/>
                <w:color w:val="000000"/>
                <w:sz w:val="24"/>
                <w:szCs w:val="24"/>
                <w:lang w:val="ru-RU"/>
              </w:rPr>
            </w:pPr>
            <w:r>
              <w:rPr>
                <w:rFonts w:ascii="Arial" w:hAnsi="Arial" w:cs="Arial"/>
                <w:color w:val="000000"/>
                <w:sz w:val="24"/>
                <w:szCs w:val="24"/>
                <w:lang w:val="ru-RU"/>
              </w:rPr>
              <w:t>-</w:t>
            </w:r>
            <w:r w:rsidRPr="00DD28F1">
              <w:rPr>
                <w:rFonts w:ascii="Arial" w:hAnsi="Arial" w:cs="Arial"/>
                <w:color w:val="000000"/>
                <w:sz w:val="24"/>
                <w:szCs w:val="24"/>
                <w:lang w:val="ru-RU"/>
              </w:rPr>
              <w:t>сведения о доходе с предыдущего места работы;</w:t>
            </w:r>
          </w:p>
          <w:p w:rsidR="00FC266D" w:rsidRPr="00DD28F1" w:rsidRDefault="00FC266D" w:rsidP="00FC266D">
            <w:pPr>
              <w:spacing w:before="0" w:beforeAutospacing="0" w:after="0" w:afterAutospacing="0"/>
              <w:ind w:right="180"/>
              <w:jc w:val="both"/>
              <w:rPr>
                <w:rFonts w:ascii="Arial" w:hAnsi="Arial" w:cs="Arial"/>
                <w:color w:val="000000"/>
                <w:sz w:val="24"/>
                <w:szCs w:val="24"/>
                <w:lang w:val="ru-RU"/>
              </w:rPr>
            </w:pPr>
            <w:r>
              <w:rPr>
                <w:rFonts w:ascii="Arial" w:hAnsi="Arial" w:cs="Arial"/>
                <w:color w:val="000000"/>
                <w:sz w:val="24"/>
                <w:szCs w:val="24"/>
                <w:lang w:val="ru-RU"/>
              </w:rPr>
              <w:t>-</w:t>
            </w:r>
            <w:r w:rsidRPr="00DD28F1">
              <w:rPr>
                <w:rFonts w:ascii="Arial" w:hAnsi="Arial" w:cs="Arial"/>
                <w:color w:val="000000"/>
                <w:sz w:val="24"/>
                <w:szCs w:val="24"/>
                <w:lang w:val="ru-RU"/>
              </w:rPr>
              <w:t>иные персональные данные, предоставляемые работниками в соответствии с требованиями трудового законодательства</w:t>
            </w:r>
          </w:p>
        </w:tc>
        <w:tc>
          <w:tcPr>
            <w:tcW w:w="28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C266D" w:rsidRPr="00DD28F1" w:rsidRDefault="00FC266D"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lastRenderedPageBreak/>
              <w:t>Сведения</w:t>
            </w:r>
            <w:proofErr w:type="spellEnd"/>
            <w:r w:rsidRPr="00DD28F1">
              <w:rPr>
                <w:rFonts w:ascii="Arial" w:hAnsi="Arial" w:cs="Arial"/>
                <w:color w:val="000000"/>
                <w:sz w:val="24"/>
                <w:szCs w:val="24"/>
              </w:rPr>
              <w:t xml:space="preserve"> о </w:t>
            </w:r>
            <w:proofErr w:type="spellStart"/>
            <w:r w:rsidRPr="00DD28F1">
              <w:rPr>
                <w:rFonts w:ascii="Arial" w:hAnsi="Arial" w:cs="Arial"/>
                <w:color w:val="000000"/>
                <w:sz w:val="24"/>
                <w:szCs w:val="24"/>
              </w:rPr>
              <w:t>состоянии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здоровья</w:t>
            </w:r>
            <w:proofErr w:type="spellEnd"/>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lastRenderedPageBreak/>
              <w:t>Категории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субъектов</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Работники, кандидаты на работу (соискатели)</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Способы</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обработки</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Автоматизированная обработка и без средств автоматизации, в том числе:</w:t>
            </w:r>
          </w:p>
          <w:p w:rsidR="00B22FB4" w:rsidRPr="00DD28F1" w:rsidRDefault="00C61FE1" w:rsidP="00DD28F1">
            <w:pPr>
              <w:numPr>
                <w:ilvl w:val="0"/>
                <w:numId w:val="6"/>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B22FB4" w:rsidRPr="00DD28F1" w:rsidRDefault="00C61FE1" w:rsidP="00DD28F1">
            <w:pPr>
              <w:numPr>
                <w:ilvl w:val="0"/>
                <w:numId w:val="6"/>
              </w:numPr>
              <w:spacing w:before="0" w:beforeAutospacing="0" w:after="0" w:afterAutospacing="0"/>
              <w:ind w:left="780" w:right="180"/>
              <w:jc w:val="both"/>
              <w:rPr>
                <w:rFonts w:ascii="Arial" w:hAnsi="Arial" w:cs="Arial"/>
                <w:color w:val="000000"/>
                <w:sz w:val="24"/>
                <w:szCs w:val="24"/>
                <w:lang w:val="ru-RU"/>
              </w:rPr>
            </w:pPr>
            <w:r w:rsidRPr="00DD28F1">
              <w:rPr>
                <w:rFonts w:ascii="Arial" w:hAnsi="Arial" w:cs="Arial"/>
                <w:color w:val="000000"/>
                <w:sz w:val="24"/>
                <w:szCs w:val="24"/>
                <w:lang w:val="ru-RU"/>
              </w:rPr>
              <w:t xml:space="preserve">внесения персональных данных в журналы, реестры и информационные </w:t>
            </w:r>
            <w:proofErr w:type="gramStart"/>
            <w:r w:rsidRPr="00DD28F1">
              <w:rPr>
                <w:rFonts w:ascii="Arial" w:hAnsi="Arial" w:cs="Arial"/>
                <w:color w:val="000000"/>
                <w:sz w:val="24"/>
                <w:szCs w:val="24"/>
                <w:lang w:val="ru-RU"/>
              </w:rPr>
              <w:t>системы</w:t>
            </w:r>
            <w:proofErr w:type="gramEnd"/>
            <w:r w:rsidRPr="00DD28F1">
              <w:rPr>
                <w:rFonts w:ascii="Arial" w:hAnsi="Arial" w:cs="Arial"/>
                <w:color w:val="000000"/>
                <w:sz w:val="24"/>
                <w:szCs w:val="24"/>
                <w:lang w:val="ru-RU"/>
              </w:rPr>
              <w:t xml:space="preserve"> и документы Школы</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Сроки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обработки</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течение срока действия трудового договора. Для кандидатов – в течение срока, необходимого для рассмотрения кандидатуры и заключения трудового договора</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Сроки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хранения</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Порядок</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уничтожения</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r w:rsidR="00B22FB4" w:rsidRPr="00DD28F1" w:rsidTr="00FC266D">
        <w:tc>
          <w:tcPr>
            <w:tcW w:w="917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b/>
                <w:bCs/>
                <w:color w:val="000000"/>
                <w:sz w:val="24"/>
                <w:szCs w:val="24"/>
                <w:lang w:val="ru-RU"/>
              </w:rPr>
              <w:t>3. Цель обработки: реализация гражданско-правовых договоров, стороной, выгодоприобретателем или получателем которых является Школа</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Категории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данных</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Персональные</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данные</w:t>
            </w:r>
            <w:proofErr w:type="spellEnd"/>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Перечень</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данных</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numPr>
                <w:ilvl w:val="0"/>
                <w:numId w:val="7"/>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фамилия</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имя</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отчество</w:t>
            </w:r>
            <w:proofErr w:type="spellEnd"/>
            <w:r w:rsidRPr="00DD28F1">
              <w:rPr>
                <w:rFonts w:ascii="Arial" w:hAnsi="Arial" w:cs="Arial"/>
                <w:color w:val="000000"/>
                <w:sz w:val="24"/>
                <w:szCs w:val="24"/>
              </w:rPr>
              <w:t>;</w:t>
            </w:r>
          </w:p>
          <w:p w:rsidR="00B22FB4" w:rsidRPr="00DD28F1" w:rsidRDefault="00C61FE1" w:rsidP="00DD28F1">
            <w:pPr>
              <w:numPr>
                <w:ilvl w:val="0"/>
                <w:numId w:val="7"/>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паспортные</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данные</w:t>
            </w:r>
            <w:proofErr w:type="spellEnd"/>
            <w:r w:rsidRPr="00DD28F1">
              <w:rPr>
                <w:rFonts w:ascii="Arial" w:hAnsi="Arial" w:cs="Arial"/>
                <w:color w:val="000000"/>
                <w:sz w:val="24"/>
                <w:szCs w:val="24"/>
              </w:rPr>
              <w:t>;</w:t>
            </w:r>
          </w:p>
          <w:p w:rsidR="00B22FB4" w:rsidRPr="00DD28F1" w:rsidRDefault="00C61FE1" w:rsidP="00DD28F1">
            <w:pPr>
              <w:numPr>
                <w:ilvl w:val="0"/>
                <w:numId w:val="7"/>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адрес регистрации и (или) фактического проживания;</w:t>
            </w:r>
          </w:p>
          <w:p w:rsidR="00B22FB4" w:rsidRPr="00DD28F1" w:rsidRDefault="00C61FE1" w:rsidP="00DD28F1">
            <w:pPr>
              <w:numPr>
                <w:ilvl w:val="0"/>
                <w:numId w:val="7"/>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контактные</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данные</w:t>
            </w:r>
            <w:proofErr w:type="spellEnd"/>
            <w:r w:rsidRPr="00DD28F1">
              <w:rPr>
                <w:rFonts w:ascii="Arial" w:hAnsi="Arial" w:cs="Arial"/>
                <w:color w:val="000000"/>
                <w:sz w:val="24"/>
                <w:szCs w:val="24"/>
              </w:rPr>
              <w:t>;</w:t>
            </w:r>
          </w:p>
          <w:p w:rsidR="00B22FB4" w:rsidRPr="00DD28F1" w:rsidRDefault="00C61FE1" w:rsidP="00DD28F1">
            <w:pPr>
              <w:numPr>
                <w:ilvl w:val="0"/>
                <w:numId w:val="7"/>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индивидуальный</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номер</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налогоплательщика</w:t>
            </w:r>
            <w:proofErr w:type="spellEnd"/>
            <w:r w:rsidRPr="00DD28F1">
              <w:rPr>
                <w:rFonts w:ascii="Arial" w:hAnsi="Arial" w:cs="Arial"/>
                <w:color w:val="000000"/>
                <w:sz w:val="24"/>
                <w:szCs w:val="24"/>
              </w:rPr>
              <w:t>;</w:t>
            </w:r>
          </w:p>
          <w:p w:rsidR="00B22FB4" w:rsidRPr="00DD28F1" w:rsidRDefault="00C61FE1" w:rsidP="00DD28F1">
            <w:pPr>
              <w:numPr>
                <w:ilvl w:val="0"/>
                <w:numId w:val="7"/>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номер</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расчетного</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счета</w:t>
            </w:r>
            <w:proofErr w:type="spellEnd"/>
            <w:r w:rsidRPr="00DD28F1">
              <w:rPr>
                <w:rFonts w:ascii="Arial" w:hAnsi="Arial" w:cs="Arial"/>
                <w:color w:val="000000"/>
                <w:sz w:val="24"/>
                <w:szCs w:val="24"/>
              </w:rPr>
              <w:t>;</w:t>
            </w:r>
          </w:p>
          <w:p w:rsidR="00B22FB4" w:rsidRPr="00DD28F1" w:rsidRDefault="00C61FE1" w:rsidP="00DD28F1">
            <w:pPr>
              <w:numPr>
                <w:ilvl w:val="0"/>
                <w:numId w:val="7"/>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номер</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банковской</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карты</w:t>
            </w:r>
            <w:proofErr w:type="spellEnd"/>
            <w:r w:rsidRPr="00DD28F1">
              <w:rPr>
                <w:rFonts w:ascii="Arial" w:hAnsi="Arial" w:cs="Arial"/>
                <w:color w:val="000000"/>
                <w:sz w:val="24"/>
                <w:szCs w:val="24"/>
              </w:rPr>
              <w:t>;</w:t>
            </w:r>
          </w:p>
          <w:p w:rsidR="00B22FB4" w:rsidRPr="00DD28F1" w:rsidRDefault="00C61FE1" w:rsidP="00DD28F1">
            <w:pPr>
              <w:numPr>
                <w:ilvl w:val="0"/>
                <w:numId w:val="7"/>
              </w:numPr>
              <w:spacing w:before="0" w:beforeAutospacing="0" w:after="0" w:afterAutospacing="0"/>
              <w:ind w:left="780" w:right="180"/>
              <w:jc w:val="both"/>
              <w:rPr>
                <w:rFonts w:ascii="Arial" w:hAnsi="Arial" w:cs="Arial"/>
                <w:color w:val="000000"/>
                <w:sz w:val="24"/>
                <w:szCs w:val="24"/>
                <w:lang w:val="ru-RU"/>
              </w:rPr>
            </w:pPr>
            <w:r w:rsidRPr="00DD28F1">
              <w:rPr>
                <w:rFonts w:ascii="Arial" w:hAnsi="Arial" w:cs="Arial"/>
                <w:color w:val="000000"/>
                <w:sz w:val="24"/>
                <w:szCs w:val="24"/>
                <w:lang w:val="ru-RU"/>
              </w:rPr>
              <w:lastRenderedPageBreak/>
              <w:t>иные персональные данные, предоставляемые физическими лицами, необходимые для заключения и исполнения договоров</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lastRenderedPageBreak/>
              <w:t>Категории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субъектов</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Контрагенты</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партнеры</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стороны</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договора</w:t>
            </w:r>
            <w:proofErr w:type="spellEnd"/>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Способы</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обработки</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Автоматизированная обработка и без средств автоматизации, в том числе:</w:t>
            </w:r>
          </w:p>
          <w:p w:rsidR="00B22FB4" w:rsidRPr="00DD28F1" w:rsidRDefault="00C61FE1" w:rsidP="00DD28F1">
            <w:pPr>
              <w:numPr>
                <w:ilvl w:val="0"/>
                <w:numId w:val="8"/>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B22FB4" w:rsidRPr="00DD28F1" w:rsidRDefault="00C61FE1" w:rsidP="00DD28F1">
            <w:pPr>
              <w:numPr>
                <w:ilvl w:val="0"/>
                <w:numId w:val="8"/>
              </w:numPr>
              <w:spacing w:before="0" w:beforeAutospacing="0" w:after="0" w:afterAutospacing="0"/>
              <w:ind w:left="780" w:right="180"/>
              <w:jc w:val="both"/>
              <w:rPr>
                <w:rFonts w:ascii="Arial" w:hAnsi="Arial" w:cs="Arial"/>
                <w:color w:val="000000"/>
                <w:sz w:val="24"/>
                <w:szCs w:val="24"/>
                <w:lang w:val="ru-RU"/>
              </w:rPr>
            </w:pPr>
            <w:r w:rsidRPr="00DD28F1">
              <w:rPr>
                <w:rFonts w:ascii="Arial" w:hAnsi="Arial" w:cs="Arial"/>
                <w:color w:val="000000"/>
                <w:sz w:val="24"/>
                <w:szCs w:val="24"/>
                <w:lang w:val="ru-RU"/>
              </w:rPr>
              <w:t xml:space="preserve">внесения персональных данных в журналы, реестры и информационные </w:t>
            </w:r>
            <w:proofErr w:type="gramStart"/>
            <w:r w:rsidRPr="00DD28F1">
              <w:rPr>
                <w:rFonts w:ascii="Arial" w:hAnsi="Arial" w:cs="Arial"/>
                <w:color w:val="000000"/>
                <w:sz w:val="24"/>
                <w:szCs w:val="24"/>
                <w:lang w:val="ru-RU"/>
              </w:rPr>
              <w:t>системы</w:t>
            </w:r>
            <w:proofErr w:type="gramEnd"/>
            <w:r w:rsidRPr="00DD28F1">
              <w:rPr>
                <w:rFonts w:ascii="Arial" w:hAnsi="Arial" w:cs="Arial"/>
                <w:color w:val="000000"/>
                <w:sz w:val="24"/>
                <w:szCs w:val="24"/>
                <w:lang w:val="ru-RU"/>
              </w:rPr>
              <w:t xml:space="preserve"> и документы Школы</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Сроки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обработки</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течение срока, необходимого для исполнения заключенного договора</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Сроки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хранения</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Порядок</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уничтожения</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r w:rsidR="00B22FB4" w:rsidRPr="00DD28F1" w:rsidTr="00FC266D">
        <w:tc>
          <w:tcPr>
            <w:tcW w:w="917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r w:rsidRPr="00DD28F1">
              <w:rPr>
                <w:rFonts w:ascii="Arial" w:hAnsi="Arial" w:cs="Arial"/>
                <w:b/>
                <w:bCs/>
                <w:color w:val="000000"/>
                <w:sz w:val="24"/>
                <w:szCs w:val="24"/>
              </w:rPr>
              <w:t xml:space="preserve">4. </w:t>
            </w:r>
            <w:proofErr w:type="spellStart"/>
            <w:r w:rsidRPr="00DD28F1">
              <w:rPr>
                <w:rFonts w:ascii="Arial" w:hAnsi="Arial" w:cs="Arial"/>
                <w:b/>
                <w:bCs/>
                <w:color w:val="000000"/>
                <w:sz w:val="24"/>
                <w:szCs w:val="24"/>
              </w:rPr>
              <w:t>Цель</w:t>
            </w:r>
            <w:proofErr w:type="spellEnd"/>
            <w:r w:rsidRPr="00DD28F1">
              <w:rPr>
                <w:rFonts w:ascii="Arial" w:hAnsi="Arial" w:cs="Arial"/>
                <w:b/>
                <w:bCs/>
                <w:color w:val="000000"/>
                <w:sz w:val="24"/>
                <w:szCs w:val="24"/>
              </w:rPr>
              <w:t xml:space="preserve"> </w:t>
            </w:r>
            <w:proofErr w:type="spellStart"/>
            <w:r w:rsidRPr="00DD28F1">
              <w:rPr>
                <w:rFonts w:ascii="Arial" w:hAnsi="Arial" w:cs="Arial"/>
                <w:b/>
                <w:bCs/>
                <w:color w:val="000000"/>
                <w:sz w:val="24"/>
                <w:szCs w:val="24"/>
              </w:rPr>
              <w:t>обработки</w:t>
            </w:r>
            <w:proofErr w:type="spellEnd"/>
            <w:r w:rsidRPr="00DD28F1">
              <w:rPr>
                <w:rFonts w:ascii="Arial" w:hAnsi="Arial" w:cs="Arial"/>
                <w:b/>
                <w:bCs/>
                <w:color w:val="000000"/>
                <w:sz w:val="24"/>
                <w:szCs w:val="24"/>
              </w:rPr>
              <w:t xml:space="preserve">: </w:t>
            </w:r>
            <w:proofErr w:type="spellStart"/>
            <w:r w:rsidRPr="00DD28F1">
              <w:rPr>
                <w:rFonts w:ascii="Arial" w:hAnsi="Arial" w:cs="Arial"/>
                <w:b/>
                <w:bCs/>
                <w:color w:val="000000"/>
                <w:sz w:val="24"/>
                <w:szCs w:val="24"/>
              </w:rPr>
              <w:t>обеспечение</w:t>
            </w:r>
            <w:proofErr w:type="spellEnd"/>
            <w:r w:rsidRPr="00DD28F1">
              <w:rPr>
                <w:rFonts w:ascii="Arial" w:hAnsi="Arial" w:cs="Arial"/>
                <w:b/>
                <w:bCs/>
                <w:color w:val="000000"/>
                <w:sz w:val="24"/>
                <w:szCs w:val="24"/>
              </w:rPr>
              <w:t xml:space="preserve"> </w:t>
            </w:r>
            <w:proofErr w:type="spellStart"/>
            <w:r w:rsidRPr="00DD28F1">
              <w:rPr>
                <w:rFonts w:ascii="Arial" w:hAnsi="Arial" w:cs="Arial"/>
                <w:b/>
                <w:bCs/>
                <w:color w:val="000000"/>
                <w:sz w:val="24"/>
                <w:szCs w:val="24"/>
              </w:rPr>
              <w:t>безопасности</w:t>
            </w:r>
            <w:proofErr w:type="spellEnd"/>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Категории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данных</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Персональные</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данные</w:t>
            </w:r>
            <w:proofErr w:type="spellEnd"/>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Перечень</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данных</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numPr>
                <w:ilvl w:val="0"/>
                <w:numId w:val="9"/>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фамилия</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имя</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отчество</w:t>
            </w:r>
            <w:proofErr w:type="spellEnd"/>
            <w:r w:rsidRPr="00DD28F1">
              <w:rPr>
                <w:rFonts w:ascii="Arial" w:hAnsi="Arial" w:cs="Arial"/>
                <w:color w:val="000000"/>
                <w:sz w:val="24"/>
                <w:szCs w:val="24"/>
              </w:rPr>
              <w:t>;</w:t>
            </w:r>
          </w:p>
          <w:p w:rsidR="00B22FB4" w:rsidRPr="00DD28F1" w:rsidRDefault="00C61FE1" w:rsidP="00DD28F1">
            <w:pPr>
              <w:numPr>
                <w:ilvl w:val="0"/>
                <w:numId w:val="9"/>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паспортные</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данные</w:t>
            </w:r>
            <w:proofErr w:type="spellEnd"/>
            <w:r w:rsidRPr="00DD28F1">
              <w:rPr>
                <w:rFonts w:ascii="Arial" w:hAnsi="Arial" w:cs="Arial"/>
                <w:color w:val="000000"/>
                <w:sz w:val="24"/>
                <w:szCs w:val="24"/>
              </w:rPr>
              <w:t>;</w:t>
            </w:r>
          </w:p>
          <w:p w:rsidR="00B22FB4" w:rsidRPr="00DD28F1" w:rsidRDefault="00C61FE1" w:rsidP="00DD28F1">
            <w:pPr>
              <w:numPr>
                <w:ilvl w:val="0"/>
                <w:numId w:val="9"/>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адрес регистрации и (или) фактического проживания;</w:t>
            </w:r>
          </w:p>
          <w:p w:rsidR="00B22FB4" w:rsidRPr="00DD28F1" w:rsidRDefault="00C61FE1" w:rsidP="00DD28F1">
            <w:pPr>
              <w:numPr>
                <w:ilvl w:val="0"/>
                <w:numId w:val="9"/>
              </w:numPr>
              <w:spacing w:before="0" w:beforeAutospacing="0" w:after="0" w:afterAutospacing="0"/>
              <w:ind w:left="780" w:right="180"/>
              <w:jc w:val="both"/>
              <w:rPr>
                <w:rFonts w:ascii="Arial" w:hAnsi="Arial" w:cs="Arial"/>
                <w:color w:val="000000"/>
                <w:sz w:val="24"/>
                <w:szCs w:val="24"/>
              </w:rPr>
            </w:pPr>
            <w:proofErr w:type="spellStart"/>
            <w:r w:rsidRPr="00DD28F1">
              <w:rPr>
                <w:rFonts w:ascii="Arial" w:hAnsi="Arial" w:cs="Arial"/>
                <w:color w:val="000000"/>
                <w:sz w:val="24"/>
                <w:szCs w:val="24"/>
              </w:rPr>
              <w:t>контактные</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данные</w:t>
            </w:r>
            <w:proofErr w:type="spellEnd"/>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Категории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субъектов</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Посетители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Школы</w:t>
            </w:r>
            <w:proofErr w:type="spellEnd"/>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Способы</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обработки</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Автоматизированная обработка и без средств автоматизации, в том числе:</w:t>
            </w:r>
          </w:p>
          <w:p w:rsidR="00B22FB4" w:rsidRPr="00DD28F1" w:rsidRDefault="00C61FE1" w:rsidP="00DD28F1">
            <w:pPr>
              <w:numPr>
                <w:ilvl w:val="0"/>
                <w:numId w:val="10"/>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получение персональных данных в устной и письменной форме непосредственно от субъектов персональных данных;</w:t>
            </w:r>
          </w:p>
          <w:p w:rsidR="00B22FB4" w:rsidRPr="00DD28F1" w:rsidRDefault="00C61FE1" w:rsidP="00DD28F1">
            <w:pPr>
              <w:numPr>
                <w:ilvl w:val="0"/>
                <w:numId w:val="10"/>
              </w:numPr>
              <w:spacing w:before="0" w:beforeAutospacing="0" w:after="0" w:afterAutospacing="0"/>
              <w:ind w:left="780" w:right="180"/>
              <w:jc w:val="both"/>
              <w:rPr>
                <w:rFonts w:ascii="Arial" w:hAnsi="Arial" w:cs="Arial"/>
                <w:color w:val="000000"/>
                <w:sz w:val="24"/>
                <w:szCs w:val="24"/>
                <w:lang w:val="ru-RU"/>
              </w:rPr>
            </w:pPr>
            <w:r w:rsidRPr="00DD28F1">
              <w:rPr>
                <w:rFonts w:ascii="Arial" w:hAnsi="Arial" w:cs="Arial"/>
                <w:color w:val="000000"/>
                <w:sz w:val="24"/>
                <w:szCs w:val="24"/>
                <w:lang w:val="ru-RU"/>
              </w:rPr>
              <w:t xml:space="preserve">внесения персональных данных в журналы, реестры и информационные </w:t>
            </w:r>
            <w:proofErr w:type="gramStart"/>
            <w:r w:rsidRPr="00DD28F1">
              <w:rPr>
                <w:rFonts w:ascii="Arial" w:hAnsi="Arial" w:cs="Arial"/>
                <w:color w:val="000000"/>
                <w:sz w:val="24"/>
                <w:szCs w:val="24"/>
                <w:lang w:val="ru-RU"/>
              </w:rPr>
              <w:t>системы</w:t>
            </w:r>
            <w:proofErr w:type="gramEnd"/>
            <w:r w:rsidRPr="00DD28F1">
              <w:rPr>
                <w:rFonts w:ascii="Arial" w:hAnsi="Arial" w:cs="Arial"/>
                <w:color w:val="000000"/>
                <w:sz w:val="24"/>
                <w:szCs w:val="24"/>
                <w:lang w:val="ru-RU"/>
              </w:rPr>
              <w:t xml:space="preserve"> и документы Школы</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Сроки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lastRenderedPageBreak/>
              <w:t>обработки</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lastRenderedPageBreak/>
              <w:t>В течение периода нахождения посетителя на территории Школы</w:t>
            </w:r>
          </w:p>
        </w:tc>
      </w:tr>
      <w:tr w:rsidR="00B22FB4" w:rsidRPr="00DD28F1" w:rsidTr="00FC266D">
        <w:trPr>
          <w:trHeight w:val="6"/>
        </w:trPr>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lastRenderedPageBreak/>
              <w:t>Сроки</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хранения</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течение срока, установленного номенклатурой дел в зависимости от типа документа, в котором содержатся персональные данные, в том числе минимум 30 дней в отношении записей камер видеонаблюдения</w:t>
            </w:r>
          </w:p>
        </w:tc>
      </w:tr>
      <w:tr w:rsidR="00B22FB4" w:rsidRPr="00DD28F1" w:rsidTr="00FC266D">
        <w:tc>
          <w:tcPr>
            <w:tcW w:w="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rPr>
            </w:pPr>
            <w:proofErr w:type="spellStart"/>
            <w:r w:rsidRPr="00DD28F1">
              <w:rPr>
                <w:rFonts w:ascii="Arial" w:hAnsi="Arial" w:cs="Arial"/>
                <w:color w:val="000000"/>
                <w:sz w:val="24"/>
                <w:szCs w:val="24"/>
              </w:rPr>
              <w:t>Порядок</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уничтожения</w:t>
            </w:r>
            <w:proofErr w:type="spellEnd"/>
          </w:p>
        </w:tc>
        <w:tc>
          <w:tcPr>
            <w:tcW w:w="8197"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B22FB4" w:rsidRPr="00DD28F1" w:rsidRDefault="00B22FB4" w:rsidP="00DD28F1">
      <w:pPr>
        <w:spacing w:before="0" w:beforeAutospacing="0" w:after="0" w:afterAutospacing="0"/>
        <w:jc w:val="both"/>
        <w:rPr>
          <w:rFonts w:ascii="Arial" w:hAnsi="Arial" w:cs="Arial"/>
          <w:color w:val="000000"/>
          <w:sz w:val="24"/>
          <w:szCs w:val="24"/>
          <w:lang w:val="ru-RU"/>
        </w:rPr>
      </w:pP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b/>
          <w:bCs/>
          <w:color w:val="000000"/>
          <w:sz w:val="24"/>
          <w:szCs w:val="24"/>
          <w:lang w:val="ru-RU"/>
        </w:rPr>
        <w:t>4. Условия обработки персональных данных</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 xml:space="preserve">4.1. </w:t>
      </w:r>
      <w:proofErr w:type="gramStart"/>
      <w:r w:rsidRPr="00DD28F1">
        <w:rPr>
          <w:rFonts w:ascii="Arial" w:hAnsi="Arial" w:cs="Arial"/>
          <w:color w:val="000000"/>
          <w:sz w:val="24"/>
          <w:szCs w:val="24"/>
          <w:lang w:val="ru-RU"/>
        </w:rPr>
        <w:t>Школа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 и локальными нормативными актами Школы.</w:t>
      </w:r>
      <w:proofErr w:type="gramEnd"/>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4.2. Все персональные данные Школа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 xml:space="preserve">4.3. Получение </w:t>
      </w:r>
      <w:proofErr w:type="gramStart"/>
      <w:r w:rsidRPr="00DD28F1">
        <w:rPr>
          <w:rFonts w:ascii="Arial" w:hAnsi="Arial" w:cs="Arial"/>
          <w:color w:val="000000"/>
          <w:sz w:val="24"/>
          <w:szCs w:val="24"/>
          <w:lang w:val="ru-RU"/>
        </w:rPr>
        <w:t>о</w:t>
      </w:r>
      <w:proofErr w:type="gramEnd"/>
      <w:r w:rsidRPr="00DD28F1">
        <w:rPr>
          <w:rFonts w:ascii="Arial" w:hAnsi="Arial" w:cs="Arial"/>
          <w:color w:val="000000"/>
          <w:sz w:val="24"/>
          <w:szCs w:val="24"/>
          <w:lang w:val="ru-RU"/>
        </w:rPr>
        <w:t xml:space="preserve"> обработку персональных данных, разрешенных субъектом персональных данных для распространения, Школа осуществляет с соблюдением запретов и условий, предусмотренных Законом.</w:t>
      </w:r>
    </w:p>
    <w:p w:rsidR="00B22FB4" w:rsidRPr="00DD28F1" w:rsidRDefault="00C61FE1" w:rsidP="00DD28F1">
      <w:pPr>
        <w:spacing w:before="0" w:beforeAutospacing="0" w:after="0" w:afterAutospacing="0"/>
        <w:jc w:val="both"/>
        <w:rPr>
          <w:rFonts w:ascii="Arial" w:hAnsi="Arial" w:cs="Arial"/>
          <w:color w:val="000000"/>
          <w:sz w:val="24"/>
          <w:szCs w:val="24"/>
        </w:rPr>
      </w:pPr>
      <w:r w:rsidRPr="00DD28F1">
        <w:rPr>
          <w:rFonts w:ascii="Arial" w:hAnsi="Arial" w:cs="Arial"/>
          <w:color w:val="000000"/>
          <w:sz w:val="24"/>
          <w:szCs w:val="24"/>
        </w:rPr>
        <w:t xml:space="preserve">4.4. </w:t>
      </w:r>
      <w:proofErr w:type="spellStart"/>
      <w:r w:rsidRPr="00DD28F1">
        <w:rPr>
          <w:rFonts w:ascii="Arial" w:hAnsi="Arial" w:cs="Arial"/>
          <w:color w:val="000000"/>
          <w:sz w:val="24"/>
          <w:szCs w:val="24"/>
        </w:rPr>
        <w:t>Школа</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обрабатывает</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персональные</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данные</w:t>
      </w:r>
      <w:proofErr w:type="spellEnd"/>
      <w:r w:rsidRPr="00DD28F1">
        <w:rPr>
          <w:rFonts w:ascii="Arial" w:hAnsi="Arial" w:cs="Arial"/>
          <w:color w:val="000000"/>
          <w:sz w:val="24"/>
          <w:szCs w:val="24"/>
        </w:rPr>
        <w:t>:</w:t>
      </w:r>
    </w:p>
    <w:p w:rsidR="00B22FB4" w:rsidRPr="00DD28F1" w:rsidRDefault="00C61FE1" w:rsidP="00DD28F1">
      <w:pPr>
        <w:numPr>
          <w:ilvl w:val="0"/>
          <w:numId w:val="11"/>
        </w:numPr>
        <w:spacing w:before="0" w:beforeAutospacing="0" w:after="0" w:afterAutospacing="0"/>
        <w:ind w:left="780" w:right="180"/>
        <w:contextualSpacing/>
        <w:jc w:val="both"/>
        <w:rPr>
          <w:rFonts w:ascii="Arial" w:hAnsi="Arial" w:cs="Arial"/>
          <w:color w:val="000000"/>
          <w:sz w:val="24"/>
          <w:szCs w:val="24"/>
        </w:rPr>
      </w:pPr>
      <w:proofErr w:type="spellStart"/>
      <w:r w:rsidRPr="00DD28F1">
        <w:rPr>
          <w:rFonts w:ascii="Arial" w:hAnsi="Arial" w:cs="Arial"/>
          <w:color w:val="000000"/>
          <w:sz w:val="24"/>
          <w:szCs w:val="24"/>
        </w:rPr>
        <w:t>без</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использования</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средств</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автоматизации</w:t>
      </w:r>
      <w:proofErr w:type="spellEnd"/>
      <w:r w:rsidRPr="00DD28F1">
        <w:rPr>
          <w:rFonts w:ascii="Arial" w:hAnsi="Arial" w:cs="Arial"/>
          <w:color w:val="000000"/>
          <w:sz w:val="24"/>
          <w:szCs w:val="24"/>
        </w:rPr>
        <w:t>;</w:t>
      </w:r>
    </w:p>
    <w:p w:rsidR="00B22FB4" w:rsidRPr="00DD28F1" w:rsidRDefault="00C61FE1" w:rsidP="0098744F">
      <w:pPr>
        <w:spacing w:before="0" w:beforeAutospacing="0" w:after="0" w:afterAutospacing="0"/>
        <w:ind w:firstLine="420"/>
        <w:jc w:val="both"/>
        <w:rPr>
          <w:rFonts w:ascii="Arial" w:hAnsi="Arial" w:cs="Arial"/>
          <w:color w:val="000000"/>
          <w:sz w:val="24"/>
          <w:szCs w:val="24"/>
          <w:lang w:val="ru-RU"/>
        </w:rPr>
      </w:pPr>
      <w:r w:rsidRPr="00DD28F1">
        <w:rPr>
          <w:rFonts w:ascii="Arial" w:hAnsi="Arial" w:cs="Arial"/>
          <w:color w:val="000000"/>
          <w:sz w:val="24"/>
          <w:szCs w:val="24"/>
          <w:lang w:val="ru-RU"/>
        </w:rPr>
        <w:t>Хранение персональных данных:</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4.5.1. Школа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4.5.2.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4.5.3. Персональные данные, обрабатываемые с использованием средств автоматизации, хранятся в таком порядке и на условиях, чтобы исключить неправомерный или случайный доступ к ним, уничтожение, изменение, блокирование, копирование, предоставление, распространение персональных данных, а также иные неправомерные действия в отношении персональных данных.</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4.6. Лица, ответственные за обработку персональных данных в Школе, прекращают их обрабатывать в следующих случаях:</w:t>
      </w:r>
    </w:p>
    <w:p w:rsidR="00B22FB4" w:rsidRPr="00DD28F1" w:rsidRDefault="00C61FE1" w:rsidP="00DD28F1">
      <w:pPr>
        <w:numPr>
          <w:ilvl w:val="0"/>
          <w:numId w:val="12"/>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достигнуты цели обработки персональных данных;</w:t>
      </w:r>
    </w:p>
    <w:p w:rsidR="00B22FB4" w:rsidRPr="00DD28F1" w:rsidRDefault="00C61FE1" w:rsidP="00DD28F1">
      <w:pPr>
        <w:numPr>
          <w:ilvl w:val="0"/>
          <w:numId w:val="12"/>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истек срок действия согласия на обработку персональных данных;</w:t>
      </w:r>
    </w:p>
    <w:p w:rsidR="00B22FB4" w:rsidRPr="00DD28F1" w:rsidRDefault="00C61FE1" w:rsidP="00DD28F1">
      <w:pPr>
        <w:numPr>
          <w:ilvl w:val="0"/>
          <w:numId w:val="12"/>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отозвано согласие на обработку персональных данных;</w:t>
      </w:r>
    </w:p>
    <w:p w:rsidR="00B22FB4" w:rsidRPr="00DD28F1" w:rsidRDefault="00C61FE1" w:rsidP="00DD28F1">
      <w:pPr>
        <w:numPr>
          <w:ilvl w:val="0"/>
          <w:numId w:val="12"/>
        </w:numPr>
        <w:spacing w:before="0" w:beforeAutospacing="0" w:after="0" w:afterAutospacing="0"/>
        <w:ind w:left="780" w:right="180"/>
        <w:jc w:val="both"/>
        <w:rPr>
          <w:rFonts w:ascii="Arial" w:hAnsi="Arial" w:cs="Arial"/>
          <w:color w:val="000000"/>
          <w:sz w:val="24"/>
          <w:szCs w:val="24"/>
        </w:rPr>
      </w:pPr>
      <w:proofErr w:type="spellStart"/>
      <w:proofErr w:type="gramStart"/>
      <w:r w:rsidRPr="00DD28F1">
        <w:rPr>
          <w:rFonts w:ascii="Arial" w:hAnsi="Arial" w:cs="Arial"/>
          <w:color w:val="000000"/>
          <w:sz w:val="24"/>
          <w:szCs w:val="24"/>
        </w:rPr>
        <w:t>обработка</w:t>
      </w:r>
      <w:proofErr w:type="spellEnd"/>
      <w:proofErr w:type="gram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персональных</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данных</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неправомерна</w:t>
      </w:r>
      <w:proofErr w:type="spellEnd"/>
      <w:r w:rsidRPr="00DD28F1">
        <w:rPr>
          <w:rFonts w:ascii="Arial" w:hAnsi="Arial" w:cs="Arial"/>
          <w:color w:val="000000"/>
          <w:sz w:val="24"/>
          <w:szCs w:val="24"/>
        </w:rPr>
        <w:t>.</w:t>
      </w:r>
    </w:p>
    <w:p w:rsidR="00B22FB4" w:rsidRPr="00DD28F1" w:rsidRDefault="00C61FE1" w:rsidP="00DD28F1">
      <w:pPr>
        <w:spacing w:before="0" w:beforeAutospacing="0" w:after="0" w:afterAutospacing="0"/>
        <w:jc w:val="both"/>
        <w:rPr>
          <w:rFonts w:ascii="Arial" w:hAnsi="Arial" w:cs="Arial"/>
          <w:color w:val="000000"/>
          <w:sz w:val="24"/>
          <w:szCs w:val="24"/>
        </w:rPr>
      </w:pPr>
      <w:r w:rsidRPr="00DD28F1">
        <w:rPr>
          <w:rFonts w:ascii="Arial" w:hAnsi="Arial" w:cs="Arial"/>
          <w:color w:val="000000"/>
          <w:sz w:val="24"/>
          <w:szCs w:val="24"/>
        </w:rPr>
        <w:t xml:space="preserve">4.7. </w:t>
      </w:r>
      <w:proofErr w:type="spellStart"/>
      <w:r w:rsidRPr="00DD28F1">
        <w:rPr>
          <w:rFonts w:ascii="Arial" w:hAnsi="Arial" w:cs="Arial"/>
          <w:color w:val="000000"/>
          <w:sz w:val="24"/>
          <w:szCs w:val="24"/>
        </w:rPr>
        <w:t>Передача</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персональных</w:t>
      </w:r>
      <w:proofErr w:type="spellEnd"/>
      <w:r w:rsidRPr="00DD28F1">
        <w:rPr>
          <w:rFonts w:ascii="Arial" w:hAnsi="Arial" w:cs="Arial"/>
          <w:color w:val="000000"/>
          <w:sz w:val="24"/>
          <w:szCs w:val="24"/>
        </w:rPr>
        <w:t xml:space="preserve"> </w:t>
      </w:r>
      <w:proofErr w:type="spellStart"/>
      <w:r w:rsidRPr="00DD28F1">
        <w:rPr>
          <w:rFonts w:ascii="Arial" w:hAnsi="Arial" w:cs="Arial"/>
          <w:color w:val="000000"/>
          <w:sz w:val="24"/>
          <w:szCs w:val="24"/>
        </w:rPr>
        <w:t>данных</w:t>
      </w:r>
      <w:proofErr w:type="spellEnd"/>
      <w:r w:rsidRPr="00DD28F1">
        <w:rPr>
          <w:rFonts w:ascii="Arial" w:hAnsi="Arial" w:cs="Arial"/>
          <w:color w:val="000000"/>
          <w:sz w:val="24"/>
          <w:szCs w:val="24"/>
        </w:rPr>
        <w:t>:</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4.7.1. Школа обеспечивает конфиденциальность персональных данных.</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lastRenderedPageBreak/>
        <w:t>4.7.2. Школа передает персональные данные третьим лицам в следующих случаях:</w:t>
      </w:r>
    </w:p>
    <w:p w:rsidR="00B22FB4" w:rsidRPr="00DD28F1" w:rsidRDefault="00C61FE1" w:rsidP="00DD28F1">
      <w:pPr>
        <w:numPr>
          <w:ilvl w:val="0"/>
          <w:numId w:val="13"/>
        </w:numPr>
        <w:spacing w:before="0" w:beforeAutospacing="0" w:after="0" w:afterAutospacing="0"/>
        <w:ind w:left="780" w:right="180"/>
        <w:contextualSpacing/>
        <w:jc w:val="both"/>
        <w:rPr>
          <w:rFonts w:ascii="Arial" w:hAnsi="Arial" w:cs="Arial"/>
          <w:color w:val="000000"/>
          <w:sz w:val="24"/>
          <w:szCs w:val="24"/>
          <w:lang w:val="ru-RU"/>
        </w:rPr>
      </w:pPr>
      <w:r w:rsidRPr="00DD28F1">
        <w:rPr>
          <w:rFonts w:ascii="Arial" w:hAnsi="Arial" w:cs="Arial"/>
          <w:color w:val="000000"/>
          <w:sz w:val="24"/>
          <w:szCs w:val="24"/>
          <w:lang w:val="ru-RU"/>
        </w:rPr>
        <w:t>субъект персональных данных дал согласие на передачу своих данных;</w:t>
      </w:r>
    </w:p>
    <w:p w:rsidR="00B22FB4" w:rsidRPr="00DD28F1" w:rsidRDefault="00C61FE1" w:rsidP="00DD28F1">
      <w:pPr>
        <w:numPr>
          <w:ilvl w:val="0"/>
          <w:numId w:val="13"/>
        </w:numPr>
        <w:spacing w:before="0" w:beforeAutospacing="0" w:after="0" w:afterAutospacing="0"/>
        <w:ind w:left="780" w:right="180"/>
        <w:jc w:val="both"/>
        <w:rPr>
          <w:rFonts w:ascii="Arial" w:hAnsi="Arial" w:cs="Arial"/>
          <w:color w:val="000000"/>
          <w:sz w:val="24"/>
          <w:szCs w:val="24"/>
          <w:lang w:val="ru-RU"/>
        </w:rPr>
      </w:pPr>
      <w:r w:rsidRPr="00DD28F1">
        <w:rPr>
          <w:rFonts w:ascii="Arial" w:hAnsi="Arial" w:cs="Arial"/>
          <w:color w:val="000000"/>
          <w:sz w:val="24"/>
          <w:szCs w:val="24"/>
          <w:lang w:val="ru-RU"/>
        </w:rPr>
        <w:t>передать данные необходимо в соответствии с требованиями законодательства в рамках установленной процедуры.</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4.7.3. Школа не осуществляет трансграничную передачу персональных данных.</w:t>
      </w:r>
    </w:p>
    <w:p w:rsidR="0098744F" w:rsidRDefault="0098744F" w:rsidP="00DD28F1">
      <w:pPr>
        <w:spacing w:before="0" w:beforeAutospacing="0" w:after="0" w:afterAutospacing="0"/>
        <w:jc w:val="both"/>
        <w:rPr>
          <w:rFonts w:ascii="Arial" w:hAnsi="Arial" w:cs="Arial"/>
          <w:b/>
          <w:bCs/>
          <w:color w:val="000000"/>
          <w:sz w:val="24"/>
          <w:szCs w:val="24"/>
          <w:lang w:val="ru-RU"/>
        </w:rPr>
      </w:pPr>
    </w:p>
    <w:p w:rsidR="00B22FB4" w:rsidRPr="00DD28F1" w:rsidRDefault="00C61FE1" w:rsidP="00DD28F1">
      <w:pPr>
        <w:spacing w:before="0" w:beforeAutospacing="0" w:after="0" w:afterAutospacing="0"/>
        <w:jc w:val="both"/>
        <w:rPr>
          <w:rFonts w:ascii="Arial" w:hAnsi="Arial" w:cs="Arial"/>
          <w:color w:val="000000"/>
          <w:sz w:val="24"/>
          <w:szCs w:val="24"/>
          <w:lang w:val="ru-RU"/>
        </w:rPr>
      </w:pPr>
      <w:bookmarkStart w:id="0" w:name="_GoBack"/>
      <w:bookmarkEnd w:id="0"/>
      <w:r w:rsidRPr="00DD28F1">
        <w:rPr>
          <w:rFonts w:ascii="Arial" w:hAnsi="Arial" w:cs="Arial"/>
          <w:b/>
          <w:bCs/>
          <w:color w:val="000000"/>
          <w:sz w:val="24"/>
          <w:szCs w:val="24"/>
          <w:lang w:val="ru-RU"/>
        </w:rPr>
        <w:t>5. Актуализация, исправление, удаление и уничтожение персональных данных, ответы на запросы субъектов персональных данных</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5.1.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Школа актуализирует, исправляет, блокирует, удаляет или уничтожает их и уведомляет о своих действиях субъекта персональных данных.</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5.2.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5.3. Уничтожение документов (носителей), содержащих персональные данные, производится в соответствии с Порядком уничтожения и обезличивания персональных данных Школы в зависимости от типа носителя персональных данных, в том числе путем измельчения шредере, стирания или форматирования электронного носителя.</w:t>
      </w:r>
    </w:p>
    <w:p w:rsidR="00B22FB4" w:rsidRPr="00DD28F1" w:rsidRDefault="00C61FE1" w:rsidP="00DD28F1">
      <w:pPr>
        <w:spacing w:before="0" w:beforeAutospacing="0" w:after="0" w:afterAutospacing="0"/>
        <w:jc w:val="both"/>
        <w:rPr>
          <w:rFonts w:ascii="Arial" w:hAnsi="Arial" w:cs="Arial"/>
          <w:color w:val="000000"/>
          <w:sz w:val="24"/>
          <w:szCs w:val="24"/>
          <w:lang w:val="ru-RU"/>
        </w:rPr>
      </w:pPr>
      <w:r w:rsidRPr="00DD28F1">
        <w:rPr>
          <w:rFonts w:ascii="Arial" w:hAnsi="Arial" w:cs="Arial"/>
          <w:color w:val="000000"/>
          <w:sz w:val="24"/>
          <w:szCs w:val="24"/>
          <w:lang w:val="ru-RU"/>
        </w:rPr>
        <w:t>5.7. По запросу субъекта персональных данных или его законного представителя Школа сообщает ему информацию об обработке персональных данных субъекта в сроки и в порядке, установленном Законом.</w:t>
      </w:r>
    </w:p>
    <w:sectPr w:rsidR="00B22FB4" w:rsidRPr="00DD28F1">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2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8A45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A731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943C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FC3F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416B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9A72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B03C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3E68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0413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7677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7A64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D00D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9"/>
  </w:num>
  <w:num w:numId="4">
    <w:abstractNumId w:val="3"/>
  </w:num>
  <w:num w:numId="5">
    <w:abstractNumId w:val="12"/>
  </w:num>
  <w:num w:numId="6">
    <w:abstractNumId w:val="8"/>
  </w:num>
  <w:num w:numId="7">
    <w:abstractNumId w:val="0"/>
  </w:num>
  <w:num w:numId="8">
    <w:abstractNumId w:val="5"/>
  </w:num>
  <w:num w:numId="9">
    <w:abstractNumId w:val="10"/>
  </w:num>
  <w:num w:numId="10">
    <w:abstractNumId w:val="1"/>
  </w:num>
  <w:num w:numId="11">
    <w:abstractNumId w:val="2"/>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98744F"/>
    <w:rsid w:val="00B22FB4"/>
    <w:rsid w:val="00B73A5A"/>
    <w:rsid w:val="00C61FE1"/>
    <w:rsid w:val="00D10604"/>
    <w:rsid w:val="00DD28F1"/>
    <w:rsid w:val="00E438A1"/>
    <w:rsid w:val="00F01E19"/>
    <w:rsid w:val="00FC2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DD28F1"/>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DD28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DD28F1"/>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DD28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2878</Words>
  <Characters>16406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 Windows</cp:lastModifiedBy>
  <cp:revision>4</cp:revision>
  <cp:lastPrinted>2024-04-02T09:00:00Z</cp:lastPrinted>
  <dcterms:created xsi:type="dcterms:W3CDTF">2024-04-02T07:38:00Z</dcterms:created>
  <dcterms:modified xsi:type="dcterms:W3CDTF">2024-04-02T09:45:00Z</dcterms:modified>
</cp:coreProperties>
</file>